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6C0" w:rsidRDefault="007506C0" w:rsidP="00836E75">
      <w:pPr>
        <w:ind w:left="0" w:firstLine="0"/>
        <w:jc w:val="center"/>
        <w:rPr>
          <w:rFonts w:ascii="Times New Roman" w:hAnsi="Times New Roman"/>
          <w:b/>
          <w:sz w:val="24"/>
          <w:szCs w:val="24"/>
        </w:rPr>
      </w:pPr>
      <w:r>
        <w:rPr>
          <w:rFonts w:ascii="Times New Roman" w:hAnsi="Times New Roman"/>
          <w:b/>
          <w:sz w:val="24"/>
          <w:szCs w:val="24"/>
        </w:rPr>
        <w:t xml:space="preserve">План </w:t>
      </w:r>
      <w:r w:rsidR="00517BD9">
        <w:rPr>
          <w:rFonts w:ascii="Times New Roman" w:hAnsi="Times New Roman"/>
          <w:b/>
          <w:sz w:val="24"/>
          <w:szCs w:val="24"/>
        </w:rPr>
        <w:t xml:space="preserve">– график мероприятий </w:t>
      </w:r>
      <w:r>
        <w:rPr>
          <w:rFonts w:ascii="Times New Roman" w:hAnsi="Times New Roman"/>
          <w:b/>
          <w:sz w:val="24"/>
          <w:szCs w:val="24"/>
        </w:rPr>
        <w:t xml:space="preserve">по </w:t>
      </w:r>
      <w:r w:rsidR="00517BD9">
        <w:rPr>
          <w:rFonts w:ascii="Times New Roman" w:hAnsi="Times New Roman"/>
          <w:b/>
          <w:sz w:val="24"/>
          <w:szCs w:val="24"/>
        </w:rPr>
        <w:t xml:space="preserve"> организационно – педагогическому </w:t>
      </w:r>
      <w:r w:rsidR="00517BD9" w:rsidRPr="00517BD9">
        <w:rPr>
          <w:rFonts w:ascii="Times New Roman" w:hAnsi="Times New Roman"/>
          <w:b/>
          <w:sz w:val="24"/>
          <w:szCs w:val="24"/>
        </w:rPr>
        <w:t xml:space="preserve"> обеспечению ФГОС ООО.</w:t>
      </w:r>
    </w:p>
    <w:p w:rsidR="00000672" w:rsidRPr="00D7398D" w:rsidRDefault="00000672" w:rsidP="00000672">
      <w:pPr>
        <w:spacing w:after="0" w:line="240" w:lineRule="auto"/>
        <w:ind w:left="0" w:firstLine="0"/>
        <w:rPr>
          <w:rFonts w:ascii="Times New Roman" w:hAnsi="Times New Roman"/>
          <w:sz w:val="24"/>
          <w:szCs w:val="24"/>
        </w:rPr>
      </w:pPr>
      <w:r>
        <w:rPr>
          <w:rFonts w:ascii="Times New Roman" w:hAnsi="Times New Roman"/>
          <w:sz w:val="24"/>
          <w:szCs w:val="24"/>
        </w:rPr>
        <w:t>Осн</w:t>
      </w:r>
      <w:r w:rsidRPr="00D7398D">
        <w:rPr>
          <w:rFonts w:ascii="Times New Roman" w:hAnsi="Times New Roman"/>
          <w:sz w:val="24"/>
          <w:szCs w:val="24"/>
        </w:rPr>
        <w:t>овные направления подготовки к введению ФГОС  определены на основании «Плана –</w:t>
      </w:r>
      <w:r>
        <w:rPr>
          <w:rFonts w:ascii="Times New Roman" w:hAnsi="Times New Roman"/>
          <w:sz w:val="24"/>
          <w:szCs w:val="24"/>
        </w:rPr>
        <w:t xml:space="preserve"> </w:t>
      </w:r>
      <w:r w:rsidRPr="00D7398D">
        <w:rPr>
          <w:rFonts w:ascii="Times New Roman" w:hAnsi="Times New Roman"/>
          <w:sz w:val="24"/>
          <w:szCs w:val="24"/>
        </w:rPr>
        <w:t>графика мероприятий федерального уровня по обеспечению введения ФГОС ООО»</w:t>
      </w:r>
      <w:r>
        <w:rPr>
          <w:rFonts w:ascii="Times New Roman" w:hAnsi="Times New Roman"/>
          <w:sz w:val="24"/>
          <w:szCs w:val="24"/>
        </w:rPr>
        <w:t xml:space="preserve"> и включают в себя мероприятия по организационному обеспечению ФГОС ООО.</w:t>
      </w:r>
    </w:p>
    <w:p w:rsidR="00000672" w:rsidRDefault="00000672" w:rsidP="00000672">
      <w:pPr>
        <w:spacing w:after="0" w:line="240" w:lineRule="auto"/>
        <w:ind w:left="0" w:firstLine="0"/>
        <w:rPr>
          <w:rFonts w:ascii="Times New Roman" w:hAnsi="Times New Roman"/>
          <w:sz w:val="24"/>
          <w:szCs w:val="24"/>
        </w:rPr>
      </w:pPr>
      <w:r w:rsidRPr="0010122D">
        <w:rPr>
          <w:rFonts w:ascii="Times New Roman" w:hAnsi="Times New Roman"/>
          <w:b/>
          <w:sz w:val="24"/>
          <w:szCs w:val="24"/>
        </w:rPr>
        <w:t xml:space="preserve">Цель: </w:t>
      </w:r>
      <w:r w:rsidRPr="002563D3">
        <w:rPr>
          <w:rFonts w:ascii="Times New Roman" w:hAnsi="Times New Roman"/>
          <w:sz w:val="24"/>
          <w:szCs w:val="24"/>
        </w:rPr>
        <w:t>создание системы организационно – педагогических условий реализации основной образовательной программы в соответствии с  ФГОС</w:t>
      </w:r>
      <w:r>
        <w:rPr>
          <w:rFonts w:ascii="Times New Roman" w:hAnsi="Times New Roman"/>
          <w:sz w:val="24"/>
          <w:szCs w:val="24"/>
        </w:rPr>
        <w:t xml:space="preserve"> ООО.</w:t>
      </w:r>
    </w:p>
    <w:p w:rsidR="00000672" w:rsidRDefault="00000672" w:rsidP="00000672">
      <w:pPr>
        <w:spacing w:after="0" w:line="240" w:lineRule="auto"/>
        <w:ind w:left="0" w:firstLine="0"/>
        <w:rPr>
          <w:rFonts w:ascii="Times New Roman" w:hAnsi="Times New Roman"/>
          <w:b/>
          <w:sz w:val="24"/>
          <w:szCs w:val="24"/>
        </w:rPr>
      </w:pPr>
      <w:r w:rsidRPr="007506C0">
        <w:rPr>
          <w:rFonts w:ascii="Times New Roman" w:hAnsi="Times New Roman"/>
          <w:b/>
          <w:sz w:val="24"/>
          <w:szCs w:val="24"/>
        </w:rPr>
        <w:t>Задачи:</w:t>
      </w:r>
    </w:p>
    <w:p w:rsidR="00000672" w:rsidRDefault="00000672" w:rsidP="00000672">
      <w:pPr>
        <w:spacing w:after="0" w:line="240" w:lineRule="auto"/>
        <w:ind w:left="0" w:firstLine="0"/>
        <w:rPr>
          <w:rFonts w:ascii="Times New Roman" w:hAnsi="Times New Roman"/>
          <w:sz w:val="24"/>
          <w:szCs w:val="24"/>
          <w:lang w:eastAsia="ru-RU"/>
        </w:rPr>
      </w:pPr>
      <w:r>
        <w:rPr>
          <w:rFonts w:ascii="Times New Roman" w:hAnsi="Times New Roman"/>
          <w:sz w:val="24"/>
          <w:szCs w:val="24"/>
          <w:lang w:eastAsia="ru-RU"/>
        </w:rPr>
        <w:t>1.Обеспечить координацию деятельности субъектов образовательного процесса, организационных структур ОУ по подготовке введения ФГОС ООО.</w:t>
      </w:r>
    </w:p>
    <w:p w:rsidR="00000672" w:rsidRDefault="00000672" w:rsidP="00000672">
      <w:pPr>
        <w:spacing w:after="0" w:line="240" w:lineRule="auto"/>
        <w:ind w:left="0" w:firstLine="0"/>
        <w:rPr>
          <w:rFonts w:ascii="Times New Roman" w:hAnsi="Times New Roman"/>
          <w:sz w:val="24"/>
          <w:szCs w:val="24"/>
          <w:lang w:eastAsia="ru-RU"/>
        </w:rPr>
      </w:pPr>
      <w:r>
        <w:rPr>
          <w:rFonts w:ascii="Times New Roman" w:hAnsi="Times New Roman"/>
          <w:sz w:val="24"/>
          <w:szCs w:val="24"/>
          <w:lang w:eastAsia="ru-RU"/>
        </w:rPr>
        <w:t>2.</w:t>
      </w:r>
      <w:r w:rsidRPr="007506C0">
        <w:rPr>
          <w:rFonts w:ascii="Times New Roman" w:hAnsi="Times New Roman"/>
          <w:sz w:val="24"/>
          <w:szCs w:val="24"/>
          <w:lang w:eastAsia="ru-RU"/>
        </w:rPr>
        <w:t xml:space="preserve"> </w:t>
      </w:r>
      <w:r>
        <w:rPr>
          <w:rFonts w:ascii="Times New Roman" w:hAnsi="Times New Roman"/>
          <w:sz w:val="24"/>
          <w:szCs w:val="24"/>
          <w:lang w:eastAsia="ru-RU"/>
        </w:rPr>
        <w:t>Разработать модель организации образовательного процесса.</w:t>
      </w:r>
    </w:p>
    <w:p w:rsidR="00000672" w:rsidRDefault="00000672" w:rsidP="00000672">
      <w:pPr>
        <w:spacing w:after="0" w:line="240" w:lineRule="auto"/>
        <w:ind w:left="0" w:firstLine="0"/>
        <w:rPr>
          <w:rFonts w:ascii="Times New Roman" w:hAnsi="Times New Roman"/>
          <w:sz w:val="24"/>
          <w:szCs w:val="24"/>
          <w:lang w:eastAsia="ru-RU"/>
        </w:rPr>
      </w:pPr>
      <w:r>
        <w:rPr>
          <w:rFonts w:ascii="Times New Roman" w:hAnsi="Times New Roman"/>
          <w:sz w:val="24"/>
          <w:szCs w:val="24"/>
          <w:lang w:eastAsia="ru-RU"/>
        </w:rPr>
        <w:t xml:space="preserve">3.Разработать  и реализовать  мониторинг образовательных потребностей обучающихся и родителей (законных </w:t>
      </w:r>
      <w:proofErr w:type="gramStart"/>
      <w:r>
        <w:rPr>
          <w:rFonts w:ascii="Times New Roman" w:hAnsi="Times New Roman"/>
          <w:sz w:val="24"/>
          <w:szCs w:val="24"/>
          <w:lang w:eastAsia="ru-RU"/>
        </w:rPr>
        <w:t>представителе</w:t>
      </w:r>
      <w:proofErr w:type="gramEnd"/>
      <w:r>
        <w:rPr>
          <w:rFonts w:ascii="Times New Roman" w:hAnsi="Times New Roman"/>
          <w:sz w:val="24"/>
          <w:szCs w:val="24"/>
          <w:lang w:eastAsia="ru-RU"/>
        </w:rPr>
        <w:t>) по использованию часов вариативной части ШУП и внеурочной деятельности.</w:t>
      </w:r>
    </w:p>
    <w:p w:rsidR="00000672" w:rsidRDefault="00000672" w:rsidP="00000672">
      <w:pPr>
        <w:spacing w:after="0" w:line="240" w:lineRule="auto"/>
        <w:ind w:left="0" w:firstLine="0"/>
        <w:rPr>
          <w:rFonts w:ascii="Times New Roman" w:hAnsi="Times New Roman"/>
          <w:sz w:val="24"/>
          <w:szCs w:val="24"/>
          <w:lang w:eastAsia="ru-RU"/>
        </w:rPr>
      </w:pPr>
      <w:r>
        <w:rPr>
          <w:rFonts w:ascii="Times New Roman" w:hAnsi="Times New Roman"/>
          <w:sz w:val="24"/>
          <w:szCs w:val="24"/>
          <w:lang w:eastAsia="ru-RU"/>
        </w:rPr>
        <w:t>4.Привлечь органы государственно-общественного управления ОУ к проектированию ООП ООО.</w:t>
      </w:r>
    </w:p>
    <w:p w:rsidR="00000672" w:rsidRPr="007506C0" w:rsidRDefault="00000672" w:rsidP="00000672">
      <w:pPr>
        <w:spacing w:after="0" w:line="240" w:lineRule="auto"/>
        <w:ind w:left="0" w:firstLine="0"/>
        <w:rPr>
          <w:rFonts w:ascii="Times New Roman" w:hAnsi="Times New Roman"/>
          <w:b/>
          <w:sz w:val="24"/>
          <w:szCs w:val="24"/>
        </w:rPr>
      </w:pPr>
      <w:r>
        <w:rPr>
          <w:rFonts w:ascii="Times New Roman" w:hAnsi="Times New Roman"/>
          <w:sz w:val="24"/>
          <w:szCs w:val="24"/>
          <w:lang w:eastAsia="ru-RU"/>
        </w:rPr>
        <w:t>5.Разработать и реализовать  модели психолого-педагогического сопровождения участников образовательного процесса на ступени основного общего образования в условиях введения ФГОС.</w:t>
      </w:r>
    </w:p>
    <w:p w:rsidR="00000672" w:rsidRDefault="00000672" w:rsidP="00836E75">
      <w:pPr>
        <w:ind w:left="0" w:firstLine="0"/>
        <w:jc w:val="center"/>
        <w:rPr>
          <w:rFonts w:ascii="Times New Roman" w:hAnsi="Times New Roman"/>
          <w:b/>
          <w:sz w:val="24"/>
          <w:szCs w:val="24"/>
        </w:rPr>
      </w:pPr>
    </w:p>
    <w:tbl>
      <w:tblPr>
        <w:tblStyle w:val="a3"/>
        <w:tblW w:w="0" w:type="auto"/>
        <w:tblInd w:w="215" w:type="dxa"/>
        <w:tblLayout w:type="fixed"/>
        <w:tblLook w:val="04A0"/>
      </w:tblPr>
      <w:tblGrid>
        <w:gridCol w:w="602"/>
        <w:gridCol w:w="2410"/>
        <w:gridCol w:w="1559"/>
        <w:gridCol w:w="1985"/>
        <w:gridCol w:w="2800"/>
      </w:tblGrid>
      <w:tr w:rsidR="00EA4029" w:rsidTr="00CA7173">
        <w:tc>
          <w:tcPr>
            <w:tcW w:w="602" w:type="dxa"/>
            <w:vAlign w:val="center"/>
          </w:tcPr>
          <w:p w:rsidR="00CF018C" w:rsidRPr="00BC2B64" w:rsidRDefault="00CF018C" w:rsidP="000D537D">
            <w:pPr>
              <w:ind w:left="0" w:right="0" w:firstLine="0"/>
              <w:jc w:val="center"/>
              <w:rPr>
                <w:rFonts w:ascii="Times New Roman" w:hAnsi="Times New Roman"/>
                <w:b/>
                <w:sz w:val="24"/>
                <w:szCs w:val="24"/>
              </w:rPr>
            </w:pPr>
            <w:r w:rsidRPr="00BC2B64">
              <w:rPr>
                <w:rFonts w:ascii="Times New Roman" w:hAnsi="Times New Roman"/>
                <w:b/>
                <w:sz w:val="24"/>
                <w:szCs w:val="24"/>
              </w:rPr>
              <w:t>№</w:t>
            </w:r>
          </w:p>
        </w:tc>
        <w:tc>
          <w:tcPr>
            <w:tcW w:w="2410" w:type="dxa"/>
            <w:vAlign w:val="center"/>
          </w:tcPr>
          <w:p w:rsidR="00CF018C" w:rsidRPr="00BC2B64" w:rsidRDefault="00CF018C" w:rsidP="000D537D">
            <w:pPr>
              <w:ind w:left="0" w:firstLine="0"/>
              <w:jc w:val="center"/>
              <w:rPr>
                <w:rFonts w:ascii="Times New Roman" w:hAnsi="Times New Roman"/>
                <w:b/>
                <w:sz w:val="24"/>
                <w:szCs w:val="24"/>
              </w:rPr>
            </w:pPr>
            <w:r w:rsidRPr="00BC2B64">
              <w:rPr>
                <w:rFonts w:ascii="Times New Roman" w:hAnsi="Times New Roman"/>
                <w:b/>
                <w:sz w:val="24"/>
                <w:szCs w:val="24"/>
              </w:rPr>
              <w:t>Мероприятия</w:t>
            </w:r>
          </w:p>
        </w:tc>
        <w:tc>
          <w:tcPr>
            <w:tcW w:w="1559" w:type="dxa"/>
            <w:vAlign w:val="center"/>
          </w:tcPr>
          <w:p w:rsidR="00CF018C" w:rsidRPr="00BC2B64" w:rsidRDefault="00CF018C" w:rsidP="000D537D">
            <w:pPr>
              <w:ind w:left="0" w:firstLine="0"/>
              <w:jc w:val="center"/>
              <w:rPr>
                <w:rFonts w:ascii="Times New Roman" w:hAnsi="Times New Roman"/>
                <w:b/>
                <w:sz w:val="24"/>
                <w:szCs w:val="24"/>
              </w:rPr>
            </w:pPr>
            <w:r w:rsidRPr="00BC2B64">
              <w:rPr>
                <w:rFonts w:ascii="Times New Roman" w:hAnsi="Times New Roman"/>
                <w:b/>
                <w:sz w:val="24"/>
                <w:szCs w:val="24"/>
              </w:rPr>
              <w:t>Сроки реализации</w:t>
            </w:r>
          </w:p>
        </w:tc>
        <w:tc>
          <w:tcPr>
            <w:tcW w:w="1985" w:type="dxa"/>
            <w:vAlign w:val="center"/>
          </w:tcPr>
          <w:p w:rsidR="00CF018C" w:rsidRPr="00BC2B64" w:rsidRDefault="00CF018C" w:rsidP="000D537D">
            <w:pPr>
              <w:ind w:left="0" w:firstLine="0"/>
              <w:jc w:val="center"/>
              <w:rPr>
                <w:rFonts w:ascii="Times New Roman" w:hAnsi="Times New Roman"/>
                <w:b/>
                <w:sz w:val="24"/>
                <w:szCs w:val="24"/>
              </w:rPr>
            </w:pPr>
            <w:r w:rsidRPr="00BC2B64">
              <w:rPr>
                <w:rFonts w:ascii="Times New Roman" w:hAnsi="Times New Roman"/>
                <w:b/>
                <w:sz w:val="24"/>
                <w:szCs w:val="24"/>
              </w:rPr>
              <w:t>Ответственный исполнитель</w:t>
            </w:r>
          </w:p>
        </w:tc>
        <w:tc>
          <w:tcPr>
            <w:tcW w:w="2800" w:type="dxa"/>
            <w:vAlign w:val="center"/>
          </w:tcPr>
          <w:p w:rsidR="00CF018C" w:rsidRPr="00BC2B64" w:rsidRDefault="00CF018C" w:rsidP="000D537D">
            <w:pPr>
              <w:ind w:left="0" w:right="0" w:firstLine="0"/>
              <w:jc w:val="center"/>
              <w:rPr>
                <w:rFonts w:ascii="Times New Roman" w:hAnsi="Times New Roman"/>
                <w:b/>
                <w:sz w:val="24"/>
                <w:szCs w:val="24"/>
              </w:rPr>
            </w:pPr>
            <w:r w:rsidRPr="00BC2B64">
              <w:rPr>
                <w:rFonts w:ascii="Times New Roman" w:hAnsi="Times New Roman"/>
                <w:b/>
                <w:sz w:val="24"/>
                <w:szCs w:val="24"/>
              </w:rPr>
              <w:t>Результат</w:t>
            </w:r>
          </w:p>
        </w:tc>
      </w:tr>
      <w:tr w:rsidR="008E473E" w:rsidTr="00CA7173">
        <w:tc>
          <w:tcPr>
            <w:tcW w:w="602" w:type="dxa"/>
          </w:tcPr>
          <w:p w:rsidR="008E473E" w:rsidRPr="0010122D" w:rsidRDefault="00517BD9" w:rsidP="000D537D">
            <w:pPr>
              <w:ind w:left="0" w:firstLine="0"/>
              <w:jc w:val="both"/>
              <w:rPr>
                <w:rFonts w:ascii="Times New Roman" w:hAnsi="Times New Roman"/>
                <w:sz w:val="24"/>
                <w:szCs w:val="24"/>
              </w:rPr>
            </w:pPr>
            <w:r>
              <w:rPr>
                <w:rFonts w:ascii="Times New Roman" w:hAnsi="Times New Roman"/>
                <w:sz w:val="24"/>
                <w:szCs w:val="24"/>
              </w:rPr>
              <w:t>1</w:t>
            </w:r>
          </w:p>
        </w:tc>
        <w:tc>
          <w:tcPr>
            <w:tcW w:w="2410" w:type="dxa"/>
          </w:tcPr>
          <w:p w:rsidR="008E473E" w:rsidRPr="008E473E" w:rsidRDefault="008E473E" w:rsidP="00DB34CD">
            <w:pPr>
              <w:spacing w:before="30" w:after="30" w:line="165" w:lineRule="atLeast"/>
              <w:rPr>
                <w:rFonts w:ascii="Times New Roman" w:hAnsi="Times New Roman"/>
                <w:sz w:val="24"/>
                <w:szCs w:val="24"/>
              </w:rPr>
            </w:pPr>
            <w:r w:rsidRPr="008E473E">
              <w:rPr>
                <w:rFonts w:ascii="Times New Roman" w:hAnsi="Times New Roman"/>
                <w:sz w:val="24"/>
                <w:szCs w:val="24"/>
              </w:rPr>
              <w:t>Разработка и утверждение плана-графика введения ФГОС основного общего образования</w:t>
            </w:r>
            <w:r w:rsidR="00EA4029">
              <w:rPr>
                <w:rFonts w:ascii="Times New Roman" w:hAnsi="Times New Roman"/>
                <w:sz w:val="24"/>
                <w:szCs w:val="24"/>
              </w:rPr>
              <w:t xml:space="preserve"> в ОУ.</w:t>
            </w:r>
          </w:p>
        </w:tc>
        <w:tc>
          <w:tcPr>
            <w:tcW w:w="1559" w:type="dxa"/>
          </w:tcPr>
          <w:p w:rsidR="008E473E" w:rsidRDefault="00E927D6" w:rsidP="00DB34CD">
            <w:pPr>
              <w:ind w:left="0" w:firstLine="0"/>
              <w:jc w:val="center"/>
              <w:rPr>
                <w:rFonts w:ascii="Times New Roman" w:hAnsi="Times New Roman"/>
                <w:sz w:val="24"/>
                <w:szCs w:val="24"/>
              </w:rPr>
            </w:pPr>
            <w:r>
              <w:rPr>
                <w:rFonts w:ascii="Times New Roman" w:hAnsi="Times New Roman"/>
                <w:sz w:val="24"/>
                <w:szCs w:val="24"/>
              </w:rPr>
              <w:t>Октябрь</w:t>
            </w:r>
          </w:p>
          <w:p w:rsidR="00E927D6" w:rsidRPr="0010122D" w:rsidRDefault="00E927D6" w:rsidP="00DB34CD">
            <w:pPr>
              <w:ind w:left="0" w:firstLine="0"/>
              <w:jc w:val="center"/>
              <w:rPr>
                <w:rFonts w:ascii="Times New Roman" w:hAnsi="Times New Roman"/>
                <w:sz w:val="24"/>
                <w:szCs w:val="24"/>
              </w:rPr>
            </w:pPr>
            <w:r>
              <w:rPr>
                <w:rFonts w:ascii="Times New Roman" w:hAnsi="Times New Roman"/>
                <w:sz w:val="24"/>
                <w:szCs w:val="24"/>
              </w:rPr>
              <w:t>2014г</w:t>
            </w:r>
          </w:p>
        </w:tc>
        <w:tc>
          <w:tcPr>
            <w:tcW w:w="1985" w:type="dxa"/>
          </w:tcPr>
          <w:p w:rsidR="00E927D6" w:rsidRPr="0010122D" w:rsidRDefault="00E927D6" w:rsidP="00E927D6">
            <w:pPr>
              <w:ind w:left="0" w:firstLine="0"/>
              <w:jc w:val="center"/>
              <w:rPr>
                <w:rFonts w:ascii="Times New Roman" w:hAnsi="Times New Roman"/>
                <w:sz w:val="24"/>
                <w:szCs w:val="24"/>
              </w:rPr>
            </w:pPr>
            <w:r w:rsidRPr="0010122D">
              <w:rPr>
                <w:rFonts w:ascii="Times New Roman" w:hAnsi="Times New Roman"/>
                <w:sz w:val="24"/>
                <w:szCs w:val="24"/>
              </w:rPr>
              <w:t>Директор школы</w:t>
            </w:r>
          </w:p>
          <w:p w:rsidR="008E473E" w:rsidRPr="0010122D" w:rsidRDefault="008E473E" w:rsidP="00DB34CD">
            <w:pPr>
              <w:ind w:left="0" w:firstLine="0"/>
              <w:jc w:val="center"/>
              <w:rPr>
                <w:rFonts w:ascii="Times New Roman" w:hAnsi="Times New Roman"/>
                <w:sz w:val="24"/>
                <w:szCs w:val="24"/>
              </w:rPr>
            </w:pPr>
          </w:p>
        </w:tc>
        <w:tc>
          <w:tcPr>
            <w:tcW w:w="2800" w:type="dxa"/>
          </w:tcPr>
          <w:p w:rsidR="00DB3732" w:rsidRDefault="008E473E" w:rsidP="00DB34CD">
            <w:pPr>
              <w:spacing w:before="30" w:after="30" w:line="165" w:lineRule="atLeast"/>
              <w:rPr>
                <w:rFonts w:ascii="Times New Roman" w:hAnsi="Times New Roman"/>
                <w:sz w:val="24"/>
                <w:szCs w:val="24"/>
              </w:rPr>
            </w:pPr>
            <w:r w:rsidRPr="008E473E">
              <w:rPr>
                <w:rFonts w:ascii="Times New Roman" w:hAnsi="Times New Roman"/>
                <w:sz w:val="24"/>
                <w:szCs w:val="24"/>
              </w:rPr>
              <w:t>План-график введения ФГОС</w:t>
            </w:r>
            <w:r w:rsidR="00DB3732">
              <w:rPr>
                <w:rFonts w:ascii="Times New Roman" w:hAnsi="Times New Roman"/>
                <w:sz w:val="24"/>
                <w:szCs w:val="24"/>
              </w:rPr>
              <w:t xml:space="preserve">. </w:t>
            </w:r>
          </w:p>
          <w:p w:rsidR="008E473E" w:rsidRPr="008E473E" w:rsidRDefault="00DB3732" w:rsidP="00DB34CD">
            <w:pPr>
              <w:spacing w:before="30" w:after="30" w:line="165" w:lineRule="atLeast"/>
              <w:rPr>
                <w:rFonts w:ascii="Times New Roman" w:hAnsi="Times New Roman"/>
                <w:sz w:val="24"/>
                <w:szCs w:val="24"/>
              </w:rPr>
            </w:pPr>
            <w:r>
              <w:rPr>
                <w:rFonts w:ascii="Times New Roman" w:hAnsi="Times New Roman"/>
                <w:sz w:val="24"/>
                <w:szCs w:val="24"/>
              </w:rPr>
              <w:t>Приказ</w:t>
            </w:r>
          </w:p>
        </w:tc>
      </w:tr>
      <w:tr w:rsidR="00EA4029" w:rsidTr="00CA7173">
        <w:tc>
          <w:tcPr>
            <w:tcW w:w="602" w:type="dxa"/>
          </w:tcPr>
          <w:p w:rsidR="008E473E" w:rsidRPr="0010122D" w:rsidRDefault="008E473E" w:rsidP="000D537D">
            <w:pPr>
              <w:ind w:left="0" w:firstLine="0"/>
              <w:jc w:val="both"/>
              <w:rPr>
                <w:rFonts w:ascii="Times New Roman" w:hAnsi="Times New Roman"/>
                <w:sz w:val="24"/>
                <w:szCs w:val="24"/>
              </w:rPr>
            </w:pPr>
            <w:r w:rsidRPr="0010122D">
              <w:rPr>
                <w:rFonts w:ascii="Times New Roman" w:hAnsi="Times New Roman"/>
                <w:sz w:val="24"/>
                <w:szCs w:val="24"/>
              </w:rPr>
              <w:t>2</w:t>
            </w:r>
          </w:p>
        </w:tc>
        <w:tc>
          <w:tcPr>
            <w:tcW w:w="2410" w:type="dxa"/>
          </w:tcPr>
          <w:p w:rsidR="008E473E" w:rsidRPr="0010122D" w:rsidRDefault="008E473E" w:rsidP="000D537D">
            <w:pPr>
              <w:ind w:left="0" w:firstLine="0"/>
              <w:rPr>
                <w:rFonts w:ascii="Times New Roman" w:hAnsi="Times New Roman"/>
                <w:sz w:val="24"/>
                <w:szCs w:val="24"/>
              </w:rPr>
            </w:pPr>
            <w:r w:rsidRPr="0010122D">
              <w:rPr>
                <w:rFonts w:ascii="Times New Roman" w:hAnsi="Times New Roman"/>
                <w:sz w:val="24"/>
                <w:szCs w:val="24"/>
              </w:rPr>
              <w:t xml:space="preserve">Создание </w:t>
            </w:r>
            <w:r>
              <w:rPr>
                <w:rFonts w:ascii="Times New Roman" w:hAnsi="Times New Roman"/>
                <w:sz w:val="24"/>
                <w:szCs w:val="24"/>
              </w:rPr>
              <w:t>к</w:t>
            </w:r>
            <w:r w:rsidRPr="008E473E">
              <w:rPr>
                <w:rFonts w:ascii="Times New Roman" w:hAnsi="Times New Roman"/>
                <w:sz w:val="24"/>
                <w:szCs w:val="24"/>
              </w:rPr>
              <w:t>оординационного</w:t>
            </w:r>
            <w:r w:rsidRPr="0010122D">
              <w:rPr>
                <w:rFonts w:ascii="Times New Roman" w:hAnsi="Times New Roman"/>
                <w:sz w:val="24"/>
                <w:szCs w:val="24"/>
              </w:rPr>
              <w:t xml:space="preserve"> Совета</w:t>
            </w:r>
            <w:r>
              <w:rPr>
                <w:rFonts w:ascii="Times New Roman" w:hAnsi="Times New Roman"/>
                <w:sz w:val="24"/>
                <w:szCs w:val="24"/>
              </w:rPr>
              <w:t xml:space="preserve"> </w:t>
            </w:r>
            <w:r w:rsidRPr="0010122D">
              <w:rPr>
                <w:rFonts w:ascii="Times New Roman" w:hAnsi="Times New Roman"/>
                <w:sz w:val="24"/>
                <w:szCs w:val="24"/>
              </w:rPr>
              <w:t xml:space="preserve"> по введению ФГОС ООО</w:t>
            </w:r>
          </w:p>
        </w:tc>
        <w:tc>
          <w:tcPr>
            <w:tcW w:w="1559" w:type="dxa"/>
          </w:tcPr>
          <w:p w:rsidR="008E473E" w:rsidRPr="0010122D" w:rsidRDefault="008E473E" w:rsidP="000D537D">
            <w:pPr>
              <w:ind w:left="0" w:firstLine="0"/>
              <w:jc w:val="center"/>
              <w:rPr>
                <w:rFonts w:ascii="Times New Roman" w:hAnsi="Times New Roman"/>
                <w:sz w:val="24"/>
                <w:szCs w:val="24"/>
              </w:rPr>
            </w:pPr>
            <w:r>
              <w:rPr>
                <w:rFonts w:ascii="Times New Roman" w:hAnsi="Times New Roman"/>
                <w:sz w:val="24"/>
                <w:szCs w:val="24"/>
              </w:rPr>
              <w:t>Ноябрь 2014</w:t>
            </w:r>
            <w:r w:rsidRPr="0010122D">
              <w:rPr>
                <w:rFonts w:ascii="Times New Roman" w:hAnsi="Times New Roman"/>
                <w:sz w:val="24"/>
                <w:szCs w:val="24"/>
              </w:rPr>
              <w:t>г.</w:t>
            </w:r>
          </w:p>
        </w:tc>
        <w:tc>
          <w:tcPr>
            <w:tcW w:w="1985" w:type="dxa"/>
          </w:tcPr>
          <w:p w:rsidR="008E473E" w:rsidRPr="0010122D" w:rsidRDefault="008E473E" w:rsidP="000D537D">
            <w:pPr>
              <w:spacing w:before="20"/>
              <w:ind w:left="0" w:firstLine="0"/>
              <w:rPr>
                <w:rFonts w:ascii="Times New Roman" w:hAnsi="Times New Roman"/>
                <w:sz w:val="24"/>
                <w:szCs w:val="24"/>
              </w:rPr>
            </w:pPr>
            <w:r w:rsidRPr="0010122D">
              <w:rPr>
                <w:rFonts w:ascii="Times New Roman" w:hAnsi="Times New Roman"/>
                <w:sz w:val="24"/>
                <w:szCs w:val="24"/>
              </w:rPr>
              <w:t>зам. директора по УВР</w:t>
            </w:r>
          </w:p>
          <w:p w:rsidR="008E473E" w:rsidRPr="0010122D" w:rsidRDefault="008E473E" w:rsidP="000D537D">
            <w:pPr>
              <w:ind w:left="0" w:firstLine="0"/>
              <w:jc w:val="center"/>
              <w:rPr>
                <w:rFonts w:ascii="Times New Roman" w:hAnsi="Times New Roman"/>
                <w:sz w:val="24"/>
                <w:szCs w:val="24"/>
              </w:rPr>
            </w:pPr>
          </w:p>
        </w:tc>
        <w:tc>
          <w:tcPr>
            <w:tcW w:w="2800" w:type="dxa"/>
          </w:tcPr>
          <w:p w:rsidR="008E473E" w:rsidRPr="0010122D" w:rsidRDefault="008E473E" w:rsidP="000D537D">
            <w:pPr>
              <w:ind w:left="0" w:firstLine="0"/>
              <w:rPr>
                <w:rFonts w:ascii="Times New Roman" w:hAnsi="Times New Roman"/>
                <w:sz w:val="24"/>
                <w:szCs w:val="24"/>
              </w:rPr>
            </w:pPr>
            <w:r w:rsidRPr="0010122D">
              <w:rPr>
                <w:rFonts w:ascii="Times New Roman" w:hAnsi="Times New Roman"/>
                <w:sz w:val="24"/>
                <w:szCs w:val="28"/>
              </w:rPr>
              <w:t>Приказ и Положение о Совете</w:t>
            </w:r>
            <w:r>
              <w:rPr>
                <w:rFonts w:ascii="Times New Roman" w:hAnsi="Times New Roman"/>
                <w:sz w:val="24"/>
                <w:szCs w:val="28"/>
              </w:rPr>
              <w:t xml:space="preserve"> школы</w:t>
            </w:r>
          </w:p>
        </w:tc>
      </w:tr>
      <w:tr w:rsidR="00517BD9" w:rsidTr="00CA7173">
        <w:tc>
          <w:tcPr>
            <w:tcW w:w="602" w:type="dxa"/>
          </w:tcPr>
          <w:p w:rsidR="00517BD9" w:rsidRPr="0010122D" w:rsidRDefault="00517BD9" w:rsidP="008E1A1B">
            <w:pPr>
              <w:ind w:left="0" w:firstLine="0"/>
              <w:jc w:val="both"/>
              <w:rPr>
                <w:rFonts w:ascii="Times New Roman" w:hAnsi="Times New Roman"/>
                <w:sz w:val="24"/>
                <w:szCs w:val="24"/>
              </w:rPr>
            </w:pPr>
            <w:r>
              <w:rPr>
                <w:rFonts w:ascii="Times New Roman" w:hAnsi="Times New Roman"/>
                <w:sz w:val="24"/>
                <w:szCs w:val="24"/>
              </w:rPr>
              <w:t>3</w:t>
            </w:r>
          </w:p>
        </w:tc>
        <w:tc>
          <w:tcPr>
            <w:tcW w:w="2410" w:type="dxa"/>
          </w:tcPr>
          <w:p w:rsidR="00517BD9" w:rsidRPr="0010122D" w:rsidRDefault="00517BD9" w:rsidP="008E1A1B">
            <w:pPr>
              <w:ind w:left="0" w:firstLine="0"/>
              <w:rPr>
                <w:rFonts w:ascii="Times New Roman" w:hAnsi="Times New Roman"/>
                <w:sz w:val="24"/>
                <w:szCs w:val="24"/>
              </w:rPr>
            </w:pPr>
            <w:r w:rsidRPr="0010122D">
              <w:rPr>
                <w:rFonts w:ascii="Times New Roman" w:hAnsi="Times New Roman"/>
                <w:sz w:val="24"/>
                <w:szCs w:val="24"/>
              </w:rPr>
              <w:t>Обеспечение координации деятельности участников образовательного процесса, организационных структур школы по подготовке и введению ФГОС ООО</w:t>
            </w:r>
          </w:p>
        </w:tc>
        <w:tc>
          <w:tcPr>
            <w:tcW w:w="1559" w:type="dxa"/>
          </w:tcPr>
          <w:p w:rsidR="00517BD9" w:rsidRPr="0010122D" w:rsidRDefault="00517BD9" w:rsidP="008E1A1B">
            <w:pPr>
              <w:ind w:left="0" w:firstLine="0"/>
              <w:jc w:val="center"/>
              <w:rPr>
                <w:rFonts w:ascii="Times New Roman" w:hAnsi="Times New Roman"/>
                <w:sz w:val="24"/>
                <w:szCs w:val="24"/>
              </w:rPr>
            </w:pPr>
            <w:r w:rsidRPr="0010122D">
              <w:rPr>
                <w:rFonts w:ascii="Times New Roman" w:hAnsi="Times New Roman"/>
                <w:sz w:val="24"/>
                <w:szCs w:val="24"/>
              </w:rPr>
              <w:t>В течение учебного года</w:t>
            </w:r>
          </w:p>
        </w:tc>
        <w:tc>
          <w:tcPr>
            <w:tcW w:w="1985" w:type="dxa"/>
          </w:tcPr>
          <w:p w:rsidR="00517BD9" w:rsidRPr="0010122D" w:rsidRDefault="00517BD9" w:rsidP="008E1A1B">
            <w:pPr>
              <w:ind w:left="0" w:firstLine="0"/>
              <w:jc w:val="center"/>
              <w:rPr>
                <w:rFonts w:ascii="Times New Roman" w:hAnsi="Times New Roman"/>
                <w:sz w:val="24"/>
                <w:szCs w:val="24"/>
              </w:rPr>
            </w:pPr>
            <w:r w:rsidRPr="0010122D">
              <w:rPr>
                <w:rFonts w:ascii="Times New Roman" w:hAnsi="Times New Roman"/>
                <w:sz w:val="24"/>
                <w:szCs w:val="24"/>
              </w:rPr>
              <w:t>Директор школы</w:t>
            </w:r>
          </w:p>
          <w:p w:rsidR="00517BD9" w:rsidRPr="0010122D" w:rsidRDefault="00517BD9" w:rsidP="008E1A1B">
            <w:pPr>
              <w:ind w:left="0" w:firstLine="0"/>
              <w:jc w:val="center"/>
              <w:rPr>
                <w:rFonts w:ascii="Times New Roman" w:hAnsi="Times New Roman"/>
                <w:sz w:val="24"/>
                <w:szCs w:val="24"/>
              </w:rPr>
            </w:pPr>
          </w:p>
        </w:tc>
        <w:tc>
          <w:tcPr>
            <w:tcW w:w="2800" w:type="dxa"/>
          </w:tcPr>
          <w:p w:rsidR="00517BD9" w:rsidRPr="0010122D" w:rsidRDefault="00517BD9" w:rsidP="008E1A1B">
            <w:pPr>
              <w:ind w:left="0" w:firstLine="0"/>
              <w:rPr>
                <w:rFonts w:ascii="Times New Roman" w:hAnsi="Times New Roman"/>
                <w:sz w:val="24"/>
                <w:szCs w:val="24"/>
              </w:rPr>
            </w:pPr>
            <w:r w:rsidRPr="0010122D">
              <w:rPr>
                <w:rFonts w:ascii="Times New Roman" w:hAnsi="Times New Roman"/>
                <w:sz w:val="24"/>
                <w:szCs w:val="24"/>
              </w:rPr>
              <w:t xml:space="preserve">Протоколы заседания </w:t>
            </w:r>
            <w:r>
              <w:rPr>
                <w:rFonts w:ascii="Times New Roman" w:hAnsi="Times New Roman"/>
                <w:sz w:val="24"/>
                <w:szCs w:val="24"/>
              </w:rPr>
              <w:t>координационного С</w:t>
            </w:r>
            <w:r w:rsidRPr="0010122D">
              <w:rPr>
                <w:rFonts w:ascii="Times New Roman" w:hAnsi="Times New Roman"/>
                <w:sz w:val="24"/>
                <w:szCs w:val="24"/>
              </w:rPr>
              <w:t>овета</w:t>
            </w:r>
            <w:r>
              <w:rPr>
                <w:rFonts w:ascii="Times New Roman" w:hAnsi="Times New Roman"/>
                <w:sz w:val="24"/>
                <w:szCs w:val="24"/>
              </w:rPr>
              <w:t xml:space="preserve"> школы</w:t>
            </w:r>
          </w:p>
        </w:tc>
      </w:tr>
      <w:tr w:rsidR="00517BD9" w:rsidTr="00CA7173">
        <w:tc>
          <w:tcPr>
            <w:tcW w:w="602" w:type="dxa"/>
          </w:tcPr>
          <w:p w:rsidR="00517BD9" w:rsidRPr="0010122D" w:rsidRDefault="00517BD9" w:rsidP="008E1A1B">
            <w:pPr>
              <w:ind w:left="0" w:firstLine="0"/>
              <w:jc w:val="both"/>
              <w:rPr>
                <w:rFonts w:ascii="Times New Roman" w:hAnsi="Times New Roman"/>
                <w:sz w:val="24"/>
                <w:szCs w:val="24"/>
              </w:rPr>
            </w:pPr>
            <w:r>
              <w:rPr>
                <w:rFonts w:ascii="Times New Roman" w:hAnsi="Times New Roman"/>
                <w:sz w:val="24"/>
                <w:szCs w:val="24"/>
              </w:rPr>
              <w:t>4</w:t>
            </w:r>
          </w:p>
        </w:tc>
        <w:tc>
          <w:tcPr>
            <w:tcW w:w="2410" w:type="dxa"/>
          </w:tcPr>
          <w:p w:rsidR="00517BD9" w:rsidRPr="0010122D" w:rsidRDefault="00517BD9" w:rsidP="000D537D">
            <w:pPr>
              <w:ind w:left="0" w:firstLine="0"/>
              <w:rPr>
                <w:rFonts w:ascii="Times New Roman" w:hAnsi="Times New Roman"/>
                <w:sz w:val="24"/>
                <w:szCs w:val="24"/>
              </w:rPr>
            </w:pPr>
            <w:r w:rsidRPr="008E473E">
              <w:rPr>
                <w:rFonts w:ascii="Times New Roman" w:hAnsi="Times New Roman"/>
                <w:sz w:val="24"/>
                <w:szCs w:val="24"/>
              </w:rPr>
              <w:t>Создание рабочей  проектной  группы</w:t>
            </w:r>
          </w:p>
        </w:tc>
        <w:tc>
          <w:tcPr>
            <w:tcW w:w="1559" w:type="dxa"/>
          </w:tcPr>
          <w:p w:rsidR="00517BD9" w:rsidRPr="0010122D" w:rsidRDefault="00517BD9" w:rsidP="000D537D">
            <w:pPr>
              <w:ind w:left="0" w:firstLine="0"/>
              <w:jc w:val="center"/>
              <w:rPr>
                <w:rFonts w:ascii="Times New Roman" w:hAnsi="Times New Roman"/>
                <w:sz w:val="24"/>
                <w:szCs w:val="24"/>
              </w:rPr>
            </w:pPr>
            <w:r>
              <w:rPr>
                <w:rFonts w:ascii="Times New Roman" w:hAnsi="Times New Roman"/>
                <w:sz w:val="24"/>
                <w:szCs w:val="24"/>
              </w:rPr>
              <w:t>Ноябрь 2014</w:t>
            </w:r>
            <w:r w:rsidRPr="0010122D">
              <w:rPr>
                <w:rFonts w:ascii="Times New Roman" w:hAnsi="Times New Roman"/>
                <w:sz w:val="24"/>
                <w:szCs w:val="24"/>
              </w:rPr>
              <w:t>г.</w:t>
            </w:r>
          </w:p>
        </w:tc>
        <w:tc>
          <w:tcPr>
            <w:tcW w:w="1985" w:type="dxa"/>
          </w:tcPr>
          <w:p w:rsidR="00517BD9" w:rsidRPr="0010122D" w:rsidRDefault="00517BD9" w:rsidP="00E927D6">
            <w:pPr>
              <w:ind w:left="0" w:firstLine="0"/>
              <w:jc w:val="center"/>
              <w:rPr>
                <w:rFonts w:ascii="Times New Roman" w:hAnsi="Times New Roman"/>
                <w:sz w:val="24"/>
                <w:szCs w:val="24"/>
              </w:rPr>
            </w:pPr>
            <w:r w:rsidRPr="0010122D">
              <w:rPr>
                <w:rFonts w:ascii="Times New Roman" w:hAnsi="Times New Roman"/>
                <w:sz w:val="24"/>
                <w:szCs w:val="24"/>
              </w:rPr>
              <w:t>Директор школы</w:t>
            </w:r>
          </w:p>
          <w:p w:rsidR="00517BD9" w:rsidRPr="0010122D" w:rsidRDefault="00517BD9" w:rsidP="000D537D">
            <w:pPr>
              <w:spacing w:before="20"/>
              <w:ind w:left="0" w:firstLine="0"/>
              <w:rPr>
                <w:rFonts w:ascii="Times New Roman" w:hAnsi="Times New Roman"/>
                <w:sz w:val="24"/>
                <w:szCs w:val="24"/>
              </w:rPr>
            </w:pPr>
          </w:p>
        </w:tc>
        <w:tc>
          <w:tcPr>
            <w:tcW w:w="2800" w:type="dxa"/>
          </w:tcPr>
          <w:p w:rsidR="00517BD9" w:rsidRDefault="00517BD9" w:rsidP="000D537D">
            <w:pPr>
              <w:ind w:left="0" w:firstLine="0"/>
              <w:rPr>
                <w:rFonts w:ascii="Times New Roman" w:hAnsi="Times New Roman"/>
                <w:sz w:val="24"/>
                <w:szCs w:val="28"/>
              </w:rPr>
            </w:pPr>
            <w:r>
              <w:rPr>
                <w:rFonts w:ascii="Times New Roman" w:hAnsi="Times New Roman"/>
                <w:sz w:val="24"/>
                <w:szCs w:val="28"/>
              </w:rPr>
              <w:t>Приказ,</w:t>
            </w:r>
          </w:p>
          <w:p w:rsidR="00517BD9" w:rsidRPr="0010122D" w:rsidRDefault="00517BD9" w:rsidP="000D537D">
            <w:pPr>
              <w:ind w:left="0" w:firstLine="0"/>
              <w:rPr>
                <w:rFonts w:ascii="Times New Roman" w:hAnsi="Times New Roman"/>
                <w:sz w:val="24"/>
                <w:szCs w:val="28"/>
              </w:rPr>
            </w:pPr>
            <w:r>
              <w:rPr>
                <w:rFonts w:ascii="Times New Roman" w:hAnsi="Times New Roman"/>
                <w:sz w:val="24"/>
                <w:szCs w:val="28"/>
              </w:rPr>
              <w:t>с</w:t>
            </w:r>
            <w:r w:rsidRPr="004E7D97">
              <w:rPr>
                <w:rFonts w:ascii="Times New Roman" w:hAnsi="Times New Roman"/>
                <w:sz w:val="24"/>
                <w:szCs w:val="28"/>
              </w:rPr>
              <w:t>оздание и определение функционала рабочей группы</w:t>
            </w:r>
          </w:p>
        </w:tc>
      </w:tr>
      <w:tr w:rsidR="00517BD9" w:rsidTr="00CA7173">
        <w:tc>
          <w:tcPr>
            <w:tcW w:w="602" w:type="dxa"/>
          </w:tcPr>
          <w:p w:rsidR="00517BD9" w:rsidRPr="0010122D" w:rsidRDefault="00517BD9" w:rsidP="008E1A1B">
            <w:pPr>
              <w:ind w:left="0" w:firstLine="0"/>
              <w:jc w:val="both"/>
              <w:rPr>
                <w:rFonts w:ascii="Times New Roman" w:hAnsi="Times New Roman"/>
                <w:sz w:val="24"/>
                <w:szCs w:val="24"/>
              </w:rPr>
            </w:pPr>
            <w:r>
              <w:rPr>
                <w:rFonts w:ascii="Times New Roman" w:hAnsi="Times New Roman"/>
                <w:sz w:val="24"/>
                <w:szCs w:val="24"/>
              </w:rPr>
              <w:t>5</w:t>
            </w:r>
          </w:p>
        </w:tc>
        <w:tc>
          <w:tcPr>
            <w:tcW w:w="2410" w:type="dxa"/>
          </w:tcPr>
          <w:p w:rsidR="00517BD9" w:rsidRPr="0010122D" w:rsidRDefault="00517BD9" w:rsidP="008E473E">
            <w:pPr>
              <w:ind w:left="0" w:firstLine="0"/>
              <w:rPr>
                <w:rFonts w:ascii="Times New Roman" w:hAnsi="Times New Roman"/>
                <w:sz w:val="24"/>
                <w:szCs w:val="24"/>
              </w:rPr>
            </w:pPr>
            <w:r w:rsidRPr="0010122D">
              <w:rPr>
                <w:rFonts w:ascii="Times New Roman" w:hAnsi="Times New Roman"/>
                <w:sz w:val="24"/>
                <w:szCs w:val="24"/>
              </w:rPr>
              <w:t xml:space="preserve">Определение основных </w:t>
            </w:r>
            <w:r w:rsidRPr="0010122D">
              <w:rPr>
                <w:rFonts w:ascii="Times New Roman" w:hAnsi="Times New Roman"/>
                <w:sz w:val="24"/>
                <w:szCs w:val="24"/>
              </w:rPr>
              <w:lastRenderedPageBreak/>
              <w:t xml:space="preserve">направлений работы, распределение обязанностей, назначение сроков работы, промежуточный контроль. </w:t>
            </w:r>
          </w:p>
        </w:tc>
        <w:tc>
          <w:tcPr>
            <w:tcW w:w="1559" w:type="dxa"/>
          </w:tcPr>
          <w:p w:rsidR="00517BD9" w:rsidRPr="0010122D" w:rsidRDefault="00517BD9" w:rsidP="000D537D">
            <w:pPr>
              <w:ind w:left="0" w:firstLine="0"/>
              <w:jc w:val="center"/>
              <w:rPr>
                <w:rFonts w:ascii="Times New Roman" w:hAnsi="Times New Roman"/>
                <w:sz w:val="24"/>
                <w:szCs w:val="24"/>
              </w:rPr>
            </w:pPr>
            <w:r>
              <w:rPr>
                <w:rFonts w:ascii="Times New Roman" w:hAnsi="Times New Roman"/>
                <w:sz w:val="24"/>
                <w:szCs w:val="24"/>
              </w:rPr>
              <w:lastRenderedPageBreak/>
              <w:t xml:space="preserve">Ноябрь-декабрь </w:t>
            </w:r>
            <w:r>
              <w:rPr>
                <w:rFonts w:ascii="Times New Roman" w:hAnsi="Times New Roman"/>
                <w:sz w:val="24"/>
                <w:szCs w:val="24"/>
              </w:rPr>
              <w:lastRenderedPageBreak/>
              <w:t>2014</w:t>
            </w:r>
            <w:r w:rsidRPr="0010122D">
              <w:rPr>
                <w:rFonts w:ascii="Times New Roman" w:hAnsi="Times New Roman"/>
                <w:sz w:val="24"/>
                <w:szCs w:val="24"/>
              </w:rPr>
              <w:t>г.</w:t>
            </w:r>
          </w:p>
        </w:tc>
        <w:tc>
          <w:tcPr>
            <w:tcW w:w="1985" w:type="dxa"/>
          </w:tcPr>
          <w:p w:rsidR="00517BD9" w:rsidRPr="0010122D" w:rsidRDefault="00517BD9" w:rsidP="000D537D">
            <w:pPr>
              <w:spacing w:before="20"/>
              <w:ind w:left="0" w:firstLine="0"/>
              <w:rPr>
                <w:rFonts w:ascii="Times New Roman" w:hAnsi="Times New Roman"/>
                <w:sz w:val="24"/>
                <w:szCs w:val="24"/>
              </w:rPr>
            </w:pPr>
            <w:r w:rsidRPr="0010122D">
              <w:rPr>
                <w:rFonts w:ascii="Times New Roman" w:hAnsi="Times New Roman"/>
                <w:sz w:val="24"/>
                <w:szCs w:val="24"/>
              </w:rPr>
              <w:lastRenderedPageBreak/>
              <w:t>зам. директора по УВР</w:t>
            </w:r>
          </w:p>
          <w:p w:rsidR="00517BD9" w:rsidRPr="0010122D" w:rsidRDefault="00517BD9" w:rsidP="000D537D">
            <w:pPr>
              <w:ind w:left="0" w:firstLine="0"/>
              <w:jc w:val="center"/>
              <w:rPr>
                <w:rFonts w:ascii="Times New Roman" w:hAnsi="Times New Roman"/>
                <w:sz w:val="24"/>
                <w:szCs w:val="24"/>
              </w:rPr>
            </w:pPr>
          </w:p>
        </w:tc>
        <w:tc>
          <w:tcPr>
            <w:tcW w:w="2800" w:type="dxa"/>
          </w:tcPr>
          <w:p w:rsidR="00517BD9" w:rsidRPr="0010122D" w:rsidRDefault="00517BD9" w:rsidP="000D537D">
            <w:pPr>
              <w:ind w:left="0" w:firstLine="0"/>
              <w:rPr>
                <w:rFonts w:ascii="Times New Roman" w:hAnsi="Times New Roman"/>
                <w:sz w:val="24"/>
                <w:szCs w:val="24"/>
              </w:rPr>
            </w:pPr>
            <w:r>
              <w:rPr>
                <w:rFonts w:ascii="Times New Roman" w:hAnsi="Times New Roman"/>
                <w:sz w:val="24"/>
                <w:szCs w:val="24"/>
              </w:rPr>
              <w:lastRenderedPageBreak/>
              <w:t>Рабочие</w:t>
            </w:r>
            <w:r w:rsidRPr="0010122D">
              <w:rPr>
                <w:rFonts w:ascii="Times New Roman" w:hAnsi="Times New Roman"/>
                <w:sz w:val="24"/>
                <w:szCs w:val="24"/>
              </w:rPr>
              <w:t xml:space="preserve"> группы по введению ФГОС ООО</w:t>
            </w:r>
          </w:p>
        </w:tc>
      </w:tr>
      <w:tr w:rsidR="00517BD9" w:rsidTr="00CA7173">
        <w:tc>
          <w:tcPr>
            <w:tcW w:w="602" w:type="dxa"/>
          </w:tcPr>
          <w:p w:rsidR="00517BD9" w:rsidRPr="0010122D" w:rsidRDefault="00517BD9" w:rsidP="008E1A1B">
            <w:pPr>
              <w:ind w:left="0" w:firstLine="0"/>
              <w:jc w:val="both"/>
              <w:rPr>
                <w:rFonts w:ascii="Times New Roman" w:hAnsi="Times New Roman"/>
                <w:sz w:val="24"/>
                <w:szCs w:val="24"/>
              </w:rPr>
            </w:pPr>
            <w:r>
              <w:rPr>
                <w:rFonts w:ascii="Times New Roman" w:hAnsi="Times New Roman"/>
                <w:sz w:val="24"/>
                <w:szCs w:val="24"/>
              </w:rPr>
              <w:lastRenderedPageBreak/>
              <w:t>6</w:t>
            </w:r>
          </w:p>
        </w:tc>
        <w:tc>
          <w:tcPr>
            <w:tcW w:w="2410" w:type="dxa"/>
          </w:tcPr>
          <w:p w:rsidR="00517BD9" w:rsidRPr="008E473E" w:rsidRDefault="00517BD9" w:rsidP="00DB34CD">
            <w:pPr>
              <w:spacing w:before="30" w:after="30" w:line="165" w:lineRule="atLeast"/>
              <w:rPr>
                <w:rFonts w:ascii="Times New Roman" w:hAnsi="Times New Roman"/>
                <w:sz w:val="24"/>
                <w:szCs w:val="24"/>
              </w:rPr>
            </w:pPr>
            <w:r w:rsidRPr="008E473E">
              <w:rPr>
                <w:rFonts w:ascii="Times New Roman" w:hAnsi="Times New Roman"/>
                <w:sz w:val="24"/>
                <w:szCs w:val="24"/>
              </w:rPr>
              <w:t>Анализ имеющихся в ОУ условий и ресурсного обеспечения реализации образовательных программ ООО в соответствии с требованиями ФГОС</w:t>
            </w:r>
          </w:p>
        </w:tc>
        <w:tc>
          <w:tcPr>
            <w:tcW w:w="1559" w:type="dxa"/>
          </w:tcPr>
          <w:p w:rsidR="00517BD9" w:rsidRPr="0010122D" w:rsidRDefault="00517BD9" w:rsidP="00DB34CD">
            <w:pPr>
              <w:ind w:left="0" w:firstLine="0"/>
              <w:jc w:val="center"/>
              <w:rPr>
                <w:rFonts w:ascii="Times New Roman" w:hAnsi="Times New Roman"/>
                <w:sz w:val="24"/>
                <w:szCs w:val="24"/>
              </w:rPr>
            </w:pPr>
            <w:r>
              <w:rPr>
                <w:rFonts w:ascii="Times New Roman" w:hAnsi="Times New Roman"/>
                <w:sz w:val="24"/>
                <w:szCs w:val="24"/>
              </w:rPr>
              <w:t>Ноябрь-декабрь 2014</w:t>
            </w:r>
            <w:r w:rsidRPr="0010122D">
              <w:rPr>
                <w:rFonts w:ascii="Times New Roman" w:hAnsi="Times New Roman"/>
                <w:sz w:val="24"/>
                <w:szCs w:val="24"/>
              </w:rPr>
              <w:t>г.</w:t>
            </w:r>
          </w:p>
        </w:tc>
        <w:tc>
          <w:tcPr>
            <w:tcW w:w="1985" w:type="dxa"/>
          </w:tcPr>
          <w:p w:rsidR="00517BD9" w:rsidRPr="0010122D" w:rsidRDefault="00517BD9" w:rsidP="00EA4029">
            <w:pPr>
              <w:ind w:left="0" w:firstLine="0"/>
              <w:jc w:val="center"/>
              <w:rPr>
                <w:rFonts w:ascii="Times New Roman" w:hAnsi="Times New Roman"/>
                <w:sz w:val="24"/>
                <w:szCs w:val="24"/>
              </w:rPr>
            </w:pPr>
            <w:r>
              <w:rPr>
                <w:rFonts w:ascii="Times New Roman" w:hAnsi="Times New Roman"/>
                <w:sz w:val="24"/>
                <w:szCs w:val="24"/>
              </w:rPr>
              <w:t>К</w:t>
            </w:r>
            <w:r w:rsidRPr="008E473E">
              <w:rPr>
                <w:rFonts w:ascii="Times New Roman" w:hAnsi="Times New Roman"/>
                <w:sz w:val="24"/>
                <w:szCs w:val="24"/>
              </w:rPr>
              <w:t>оординационн</w:t>
            </w:r>
            <w:r>
              <w:rPr>
                <w:rFonts w:ascii="Times New Roman" w:hAnsi="Times New Roman"/>
                <w:sz w:val="24"/>
                <w:szCs w:val="24"/>
              </w:rPr>
              <w:t>ый</w:t>
            </w:r>
            <w:r w:rsidRPr="0010122D">
              <w:rPr>
                <w:rFonts w:ascii="Times New Roman" w:hAnsi="Times New Roman"/>
                <w:sz w:val="24"/>
                <w:szCs w:val="24"/>
              </w:rPr>
              <w:t xml:space="preserve"> </w:t>
            </w:r>
            <w:r>
              <w:rPr>
                <w:rFonts w:ascii="Times New Roman" w:hAnsi="Times New Roman"/>
                <w:sz w:val="24"/>
                <w:szCs w:val="24"/>
              </w:rPr>
              <w:t xml:space="preserve">совет </w:t>
            </w:r>
            <w:r w:rsidRPr="0010122D">
              <w:rPr>
                <w:rFonts w:ascii="Times New Roman" w:hAnsi="Times New Roman"/>
                <w:sz w:val="24"/>
                <w:szCs w:val="24"/>
              </w:rPr>
              <w:t xml:space="preserve"> </w:t>
            </w:r>
          </w:p>
        </w:tc>
        <w:tc>
          <w:tcPr>
            <w:tcW w:w="2800" w:type="dxa"/>
          </w:tcPr>
          <w:p w:rsidR="00517BD9" w:rsidRPr="008E473E" w:rsidRDefault="00517BD9" w:rsidP="00DB34CD">
            <w:pPr>
              <w:spacing w:before="30" w:after="30" w:line="165" w:lineRule="atLeast"/>
              <w:rPr>
                <w:rFonts w:ascii="Times New Roman" w:hAnsi="Times New Roman"/>
                <w:sz w:val="24"/>
                <w:szCs w:val="24"/>
              </w:rPr>
            </w:pPr>
            <w:r w:rsidRPr="008E473E">
              <w:rPr>
                <w:rFonts w:ascii="Times New Roman" w:hAnsi="Times New Roman"/>
                <w:sz w:val="24"/>
                <w:szCs w:val="24"/>
              </w:rPr>
              <w:t>Оценка ОУ школы с учётом требований ФГОС</w:t>
            </w:r>
          </w:p>
        </w:tc>
      </w:tr>
      <w:tr w:rsidR="00517BD9" w:rsidTr="00CA7173">
        <w:tc>
          <w:tcPr>
            <w:tcW w:w="602" w:type="dxa"/>
          </w:tcPr>
          <w:p w:rsidR="00517BD9" w:rsidRPr="0010122D" w:rsidRDefault="00517BD9" w:rsidP="008E1A1B">
            <w:pPr>
              <w:ind w:left="0" w:firstLine="0"/>
              <w:jc w:val="both"/>
              <w:rPr>
                <w:rFonts w:ascii="Times New Roman" w:hAnsi="Times New Roman"/>
                <w:sz w:val="24"/>
                <w:szCs w:val="24"/>
              </w:rPr>
            </w:pPr>
            <w:r>
              <w:rPr>
                <w:rFonts w:ascii="Times New Roman" w:hAnsi="Times New Roman"/>
                <w:sz w:val="24"/>
                <w:szCs w:val="24"/>
              </w:rPr>
              <w:t>7</w:t>
            </w:r>
          </w:p>
        </w:tc>
        <w:tc>
          <w:tcPr>
            <w:tcW w:w="2410" w:type="dxa"/>
          </w:tcPr>
          <w:p w:rsidR="00517BD9" w:rsidRPr="008E473E" w:rsidRDefault="00517BD9" w:rsidP="00DB34CD">
            <w:pPr>
              <w:spacing w:before="30" w:after="30" w:line="165" w:lineRule="atLeast"/>
              <w:rPr>
                <w:rFonts w:ascii="Times New Roman" w:hAnsi="Times New Roman"/>
                <w:sz w:val="24"/>
                <w:szCs w:val="24"/>
              </w:rPr>
            </w:pPr>
            <w:r w:rsidRPr="008E473E">
              <w:rPr>
                <w:rFonts w:ascii="Times New Roman" w:hAnsi="Times New Roman"/>
                <w:sz w:val="24"/>
                <w:szCs w:val="24"/>
              </w:rPr>
              <w:t xml:space="preserve">Анализ соответствия материально-технической базы реализации ООП </w:t>
            </w:r>
            <w:proofErr w:type="gramStart"/>
            <w:r w:rsidRPr="008E473E">
              <w:rPr>
                <w:rFonts w:ascii="Times New Roman" w:hAnsi="Times New Roman"/>
                <w:sz w:val="24"/>
                <w:szCs w:val="24"/>
              </w:rPr>
              <w:t>ООО</w:t>
            </w:r>
            <w:proofErr w:type="gramEnd"/>
            <w:r w:rsidRPr="008E473E">
              <w:rPr>
                <w:rFonts w:ascii="Times New Roman" w:hAnsi="Times New Roman"/>
                <w:sz w:val="24"/>
                <w:szCs w:val="24"/>
              </w:rPr>
              <w:t xml:space="preserve"> действующим санитарным и противопожарным нормам, нормам охраны труда работников образовательного учреждения.</w:t>
            </w:r>
          </w:p>
        </w:tc>
        <w:tc>
          <w:tcPr>
            <w:tcW w:w="1559" w:type="dxa"/>
          </w:tcPr>
          <w:p w:rsidR="00517BD9" w:rsidRPr="0010122D" w:rsidRDefault="00517BD9" w:rsidP="00DB34CD">
            <w:pPr>
              <w:ind w:left="0" w:firstLine="0"/>
              <w:jc w:val="center"/>
              <w:rPr>
                <w:rFonts w:ascii="Times New Roman" w:hAnsi="Times New Roman"/>
                <w:sz w:val="24"/>
                <w:szCs w:val="24"/>
              </w:rPr>
            </w:pPr>
            <w:r>
              <w:rPr>
                <w:rFonts w:ascii="Times New Roman" w:hAnsi="Times New Roman"/>
                <w:sz w:val="24"/>
                <w:szCs w:val="24"/>
              </w:rPr>
              <w:t>Ноябрь-декабрь 2014</w:t>
            </w:r>
            <w:r w:rsidRPr="0010122D">
              <w:rPr>
                <w:rFonts w:ascii="Times New Roman" w:hAnsi="Times New Roman"/>
                <w:sz w:val="24"/>
                <w:szCs w:val="24"/>
              </w:rPr>
              <w:t>г.</w:t>
            </w:r>
          </w:p>
        </w:tc>
        <w:tc>
          <w:tcPr>
            <w:tcW w:w="1985" w:type="dxa"/>
          </w:tcPr>
          <w:p w:rsidR="00517BD9" w:rsidRPr="0010122D" w:rsidRDefault="00517BD9" w:rsidP="00DB34CD">
            <w:pPr>
              <w:ind w:left="0" w:firstLine="0"/>
              <w:jc w:val="center"/>
              <w:rPr>
                <w:rFonts w:ascii="Times New Roman" w:hAnsi="Times New Roman"/>
                <w:sz w:val="24"/>
                <w:szCs w:val="24"/>
              </w:rPr>
            </w:pPr>
            <w:r>
              <w:rPr>
                <w:rFonts w:ascii="Times New Roman" w:hAnsi="Times New Roman"/>
                <w:sz w:val="24"/>
                <w:szCs w:val="24"/>
              </w:rPr>
              <w:t>К</w:t>
            </w:r>
            <w:r w:rsidRPr="008E473E">
              <w:rPr>
                <w:rFonts w:ascii="Times New Roman" w:hAnsi="Times New Roman"/>
                <w:sz w:val="24"/>
                <w:szCs w:val="24"/>
              </w:rPr>
              <w:t>оординационн</w:t>
            </w:r>
            <w:r>
              <w:rPr>
                <w:rFonts w:ascii="Times New Roman" w:hAnsi="Times New Roman"/>
                <w:sz w:val="24"/>
                <w:szCs w:val="24"/>
              </w:rPr>
              <w:t>ый</w:t>
            </w:r>
            <w:r w:rsidRPr="0010122D">
              <w:rPr>
                <w:rFonts w:ascii="Times New Roman" w:hAnsi="Times New Roman"/>
                <w:sz w:val="24"/>
                <w:szCs w:val="24"/>
              </w:rPr>
              <w:t xml:space="preserve"> </w:t>
            </w:r>
            <w:r>
              <w:rPr>
                <w:rFonts w:ascii="Times New Roman" w:hAnsi="Times New Roman"/>
                <w:sz w:val="24"/>
                <w:szCs w:val="24"/>
              </w:rPr>
              <w:t xml:space="preserve">совет </w:t>
            </w:r>
            <w:r w:rsidRPr="0010122D">
              <w:rPr>
                <w:rFonts w:ascii="Times New Roman" w:hAnsi="Times New Roman"/>
                <w:sz w:val="24"/>
                <w:szCs w:val="24"/>
              </w:rPr>
              <w:t xml:space="preserve"> </w:t>
            </w:r>
          </w:p>
        </w:tc>
        <w:tc>
          <w:tcPr>
            <w:tcW w:w="2800" w:type="dxa"/>
          </w:tcPr>
          <w:p w:rsidR="00517BD9" w:rsidRPr="008E473E" w:rsidRDefault="00517BD9" w:rsidP="00DB34CD">
            <w:pPr>
              <w:spacing w:before="30" w:after="30" w:line="165" w:lineRule="atLeast"/>
              <w:rPr>
                <w:rFonts w:ascii="Times New Roman" w:hAnsi="Times New Roman"/>
                <w:sz w:val="24"/>
                <w:szCs w:val="24"/>
              </w:rPr>
            </w:pPr>
            <w:r w:rsidRPr="008E473E">
              <w:rPr>
                <w:rFonts w:ascii="Times New Roman" w:hAnsi="Times New Roman"/>
                <w:sz w:val="24"/>
                <w:szCs w:val="24"/>
              </w:rPr>
              <w:t>Приведение в соответствие материально-технической базы реализации ООП ООО с требованиями ФГОС.</w:t>
            </w:r>
          </w:p>
        </w:tc>
      </w:tr>
      <w:tr w:rsidR="00517BD9" w:rsidTr="00CA7173">
        <w:tc>
          <w:tcPr>
            <w:tcW w:w="602" w:type="dxa"/>
          </w:tcPr>
          <w:p w:rsidR="00517BD9" w:rsidRPr="0010122D" w:rsidRDefault="00517BD9" w:rsidP="008E1A1B">
            <w:pPr>
              <w:ind w:left="0" w:firstLine="0"/>
              <w:jc w:val="both"/>
              <w:rPr>
                <w:rFonts w:ascii="Times New Roman" w:hAnsi="Times New Roman"/>
                <w:sz w:val="24"/>
                <w:szCs w:val="24"/>
              </w:rPr>
            </w:pPr>
            <w:r>
              <w:rPr>
                <w:rFonts w:ascii="Times New Roman" w:hAnsi="Times New Roman"/>
                <w:sz w:val="24"/>
                <w:szCs w:val="24"/>
              </w:rPr>
              <w:t>8</w:t>
            </w:r>
          </w:p>
        </w:tc>
        <w:tc>
          <w:tcPr>
            <w:tcW w:w="2410" w:type="dxa"/>
          </w:tcPr>
          <w:p w:rsidR="00517BD9" w:rsidRPr="008E473E" w:rsidRDefault="00517BD9" w:rsidP="00DB34CD">
            <w:pPr>
              <w:spacing w:before="30" w:after="30" w:line="225" w:lineRule="atLeast"/>
              <w:rPr>
                <w:rFonts w:ascii="Times New Roman" w:hAnsi="Times New Roman"/>
                <w:sz w:val="24"/>
                <w:szCs w:val="24"/>
              </w:rPr>
            </w:pPr>
            <w:r w:rsidRPr="008E473E">
              <w:rPr>
                <w:rFonts w:ascii="Times New Roman" w:hAnsi="Times New Roman"/>
                <w:sz w:val="24"/>
                <w:szCs w:val="24"/>
              </w:rPr>
              <w:t>Комплектование библиотеки УМК по всем предметам учебного плана  в соответствии с Федеральным перечнем</w:t>
            </w:r>
          </w:p>
        </w:tc>
        <w:tc>
          <w:tcPr>
            <w:tcW w:w="1559" w:type="dxa"/>
          </w:tcPr>
          <w:p w:rsidR="00517BD9" w:rsidRPr="0010122D" w:rsidRDefault="00517BD9" w:rsidP="00DB34CD">
            <w:pPr>
              <w:ind w:left="0" w:firstLine="0"/>
              <w:jc w:val="center"/>
              <w:rPr>
                <w:rFonts w:ascii="Times New Roman" w:hAnsi="Times New Roman"/>
                <w:sz w:val="24"/>
                <w:szCs w:val="24"/>
              </w:rPr>
            </w:pPr>
            <w:r>
              <w:rPr>
                <w:rFonts w:ascii="Times New Roman" w:hAnsi="Times New Roman"/>
                <w:sz w:val="24"/>
                <w:szCs w:val="24"/>
              </w:rPr>
              <w:t>Ноябрь-декабрь 2014</w:t>
            </w:r>
            <w:r w:rsidRPr="0010122D">
              <w:rPr>
                <w:rFonts w:ascii="Times New Roman" w:hAnsi="Times New Roman"/>
                <w:sz w:val="24"/>
                <w:szCs w:val="24"/>
              </w:rPr>
              <w:t>г.</w:t>
            </w:r>
          </w:p>
        </w:tc>
        <w:tc>
          <w:tcPr>
            <w:tcW w:w="1985" w:type="dxa"/>
          </w:tcPr>
          <w:p w:rsidR="00517BD9" w:rsidRPr="0010122D" w:rsidRDefault="00517BD9" w:rsidP="00DB34CD">
            <w:pPr>
              <w:ind w:left="0" w:firstLine="0"/>
              <w:jc w:val="center"/>
              <w:rPr>
                <w:rFonts w:ascii="Times New Roman" w:hAnsi="Times New Roman"/>
                <w:sz w:val="24"/>
                <w:szCs w:val="24"/>
              </w:rPr>
            </w:pPr>
            <w:r>
              <w:rPr>
                <w:rFonts w:ascii="Times New Roman" w:hAnsi="Times New Roman"/>
                <w:sz w:val="24"/>
                <w:szCs w:val="24"/>
              </w:rPr>
              <w:t>К</w:t>
            </w:r>
            <w:r w:rsidRPr="008E473E">
              <w:rPr>
                <w:rFonts w:ascii="Times New Roman" w:hAnsi="Times New Roman"/>
                <w:sz w:val="24"/>
                <w:szCs w:val="24"/>
              </w:rPr>
              <w:t>оординационн</w:t>
            </w:r>
            <w:r>
              <w:rPr>
                <w:rFonts w:ascii="Times New Roman" w:hAnsi="Times New Roman"/>
                <w:sz w:val="24"/>
                <w:szCs w:val="24"/>
              </w:rPr>
              <w:t>ый</w:t>
            </w:r>
            <w:r w:rsidRPr="0010122D">
              <w:rPr>
                <w:rFonts w:ascii="Times New Roman" w:hAnsi="Times New Roman"/>
                <w:sz w:val="24"/>
                <w:szCs w:val="24"/>
              </w:rPr>
              <w:t xml:space="preserve"> </w:t>
            </w:r>
            <w:r>
              <w:rPr>
                <w:rFonts w:ascii="Times New Roman" w:hAnsi="Times New Roman"/>
                <w:sz w:val="24"/>
                <w:szCs w:val="24"/>
              </w:rPr>
              <w:t xml:space="preserve">совет </w:t>
            </w:r>
            <w:r w:rsidRPr="0010122D">
              <w:rPr>
                <w:rFonts w:ascii="Times New Roman" w:hAnsi="Times New Roman"/>
                <w:sz w:val="24"/>
                <w:szCs w:val="24"/>
              </w:rPr>
              <w:t xml:space="preserve"> </w:t>
            </w:r>
          </w:p>
        </w:tc>
        <w:tc>
          <w:tcPr>
            <w:tcW w:w="2800" w:type="dxa"/>
          </w:tcPr>
          <w:p w:rsidR="00517BD9" w:rsidRPr="008E473E" w:rsidRDefault="00517BD9" w:rsidP="00DB34CD">
            <w:pPr>
              <w:spacing w:before="30" w:after="30" w:line="225" w:lineRule="atLeast"/>
              <w:rPr>
                <w:rFonts w:ascii="Times New Roman" w:hAnsi="Times New Roman"/>
                <w:sz w:val="24"/>
                <w:szCs w:val="24"/>
              </w:rPr>
            </w:pPr>
            <w:r w:rsidRPr="008E473E">
              <w:rPr>
                <w:rFonts w:ascii="Times New Roman" w:hAnsi="Times New Roman"/>
                <w:sz w:val="24"/>
                <w:szCs w:val="24"/>
              </w:rPr>
              <w:t>Наличие утвержденного  и обоснованного списка учебников для  реализации ФГОС основного общего образования.</w:t>
            </w:r>
          </w:p>
          <w:p w:rsidR="00517BD9" w:rsidRPr="008E473E" w:rsidRDefault="00517BD9" w:rsidP="00DB34CD">
            <w:pPr>
              <w:spacing w:before="30" w:after="30" w:line="225" w:lineRule="atLeast"/>
              <w:rPr>
                <w:rFonts w:ascii="Times New Roman" w:hAnsi="Times New Roman"/>
                <w:sz w:val="24"/>
                <w:szCs w:val="24"/>
              </w:rPr>
            </w:pPr>
            <w:r w:rsidRPr="008E473E">
              <w:rPr>
                <w:rFonts w:ascii="Times New Roman" w:hAnsi="Times New Roman"/>
                <w:sz w:val="24"/>
                <w:szCs w:val="24"/>
              </w:rPr>
              <w:t>Формирование заявки на обеспечение общеобразовательного учреждения учебниками в соответствии с федеральным перечнем.</w:t>
            </w:r>
          </w:p>
        </w:tc>
      </w:tr>
      <w:tr w:rsidR="00517BD9" w:rsidTr="00CA7173">
        <w:tc>
          <w:tcPr>
            <w:tcW w:w="602" w:type="dxa"/>
          </w:tcPr>
          <w:p w:rsidR="00517BD9" w:rsidRPr="0010122D" w:rsidRDefault="00517BD9" w:rsidP="008E1A1B">
            <w:pPr>
              <w:ind w:left="0" w:firstLine="0"/>
              <w:jc w:val="both"/>
              <w:rPr>
                <w:rFonts w:ascii="Times New Roman" w:hAnsi="Times New Roman"/>
                <w:sz w:val="24"/>
                <w:szCs w:val="24"/>
              </w:rPr>
            </w:pPr>
            <w:r>
              <w:rPr>
                <w:rFonts w:ascii="Times New Roman" w:hAnsi="Times New Roman"/>
                <w:sz w:val="24"/>
                <w:szCs w:val="24"/>
              </w:rPr>
              <w:t>9</w:t>
            </w:r>
          </w:p>
        </w:tc>
        <w:tc>
          <w:tcPr>
            <w:tcW w:w="2410" w:type="dxa"/>
          </w:tcPr>
          <w:p w:rsidR="00517BD9" w:rsidRPr="0010122D" w:rsidRDefault="00517BD9" w:rsidP="000D537D">
            <w:pPr>
              <w:ind w:left="0" w:firstLine="0"/>
              <w:rPr>
                <w:rFonts w:ascii="Times New Roman" w:hAnsi="Times New Roman"/>
                <w:sz w:val="24"/>
                <w:szCs w:val="24"/>
              </w:rPr>
            </w:pPr>
            <w:r w:rsidRPr="0010122D">
              <w:rPr>
                <w:rFonts w:ascii="Times New Roman" w:hAnsi="Times New Roman"/>
                <w:sz w:val="24"/>
                <w:szCs w:val="24"/>
              </w:rPr>
              <w:t xml:space="preserve">Организация работы </w:t>
            </w:r>
            <w:r>
              <w:rPr>
                <w:rFonts w:ascii="Times New Roman" w:hAnsi="Times New Roman"/>
                <w:sz w:val="24"/>
                <w:szCs w:val="24"/>
              </w:rPr>
              <w:t xml:space="preserve">рабочих </w:t>
            </w:r>
            <w:r w:rsidRPr="0010122D">
              <w:rPr>
                <w:rFonts w:ascii="Times New Roman" w:hAnsi="Times New Roman"/>
                <w:sz w:val="24"/>
                <w:szCs w:val="24"/>
              </w:rPr>
              <w:t>групп:</w:t>
            </w:r>
          </w:p>
          <w:p w:rsidR="00517BD9" w:rsidRPr="0010122D" w:rsidRDefault="00517BD9" w:rsidP="000D537D">
            <w:pPr>
              <w:ind w:left="0" w:firstLine="0"/>
              <w:rPr>
                <w:rFonts w:ascii="Times New Roman" w:hAnsi="Times New Roman"/>
                <w:sz w:val="24"/>
                <w:szCs w:val="24"/>
              </w:rPr>
            </w:pPr>
            <w:r w:rsidRPr="0010122D">
              <w:rPr>
                <w:rFonts w:ascii="Times New Roman" w:hAnsi="Times New Roman"/>
                <w:sz w:val="24"/>
                <w:szCs w:val="24"/>
              </w:rPr>
              <w:t xml:space="preserve">- по разработке образовательных </w:t>
            </w:r>
            <w:r w:rsidRPr="0010122D">
              <w:rPr>
                <w:rFonts w:ascii="Times New Roman" w:hAnsi="Times New Roman"/>
                <w:sz w:val="24"/>
                <w:szCs w:val="24"/>
              </w:rPr>
              <w:lastRenderedPageBreak/>
              <w:t>целей;</w:t>
            </w:r>
          </w:p>
          <w:p w:rsidR="00517BD9" w:rsidRPr="0010122D" w:rsidRDefault="00517BD9" w:rsidP="000D537D">
            <w:pPr>
              <w:ind w:left="0" w:firstLine="0"/>
              <w:rPr>
                <w:rFonts w:ascii="Times New Roman" w:hAnsi="Times New Roman"/>
                <w:sz w:val="24"/>
                <w:szCs w:val="24"/>
              </w:rPr>
            </w:pPr>
            <w:r w:rsidRPr="0010122D">
              <w:rPr>
                <w:rFonts w:ascii="Times New Roman" w:hAnsi="Times New Roman"/>
                <w:sz w:val="24"/>
                <w:szCs w:val="24"/>
              </w:rPr>
              <w:t>- по разработке требований к результатам;</w:t>
            </w:r>
          </w:p>
          <w:p w:rsidR="00517BD9" w:rsidRPr="0010122D" w:rsidRDefault="00517BD9" w:rsidP="000D537D">
            <w:pPr>
              <w:ind w:left="0" w:firstLine="0"/>
              <w:rPr>
                <w:rFonts w:ascii="Times New Roman" w:hAnsi="Times New Roman"/>
                <w:sz w:val="24"/>
                <w:szCs w:val="24"/>
              </w:rPr>
            </w:pPr>
            <w:r w:rsidRPr="0010122D">
              <w:rPr>
                <w:rFonts w:ascii="Times New Roman" w:hAnsi="Times New Roman"/>
                <w:sz w:val="24"/>
                <w:szCs w:val="24"/>
              </w:rPr>
              <w:t>- по разработке программы УУД;</w:t>
            </w:r>
          </w:p>
          <w:p w:rsidR="00517BD9" w:rsidRPr="0010122D" w:rsidRDefault="00517BD9" w:rsidP="000D537D">
            <w:pPr>
              <w:ind w:left="0" w:firstLine="0"/>
              <w:rPr>
                <w:rFonts w:ascii="Times New Roman" w:hAnsi="Times New Roman"/>
                <w:sz w:val="24"/>
                <w:szCs w:val="24"/>
              </w:rPr>
            </w:pPr>
            <w:r w:rsidRPr="0010122D">
              <w:rPr>
                <w:rFonts w:ascii="Times New Roman" w:hAnsi="Times New Roman"/>
                <w:sz w:val="24"/>
                <w:szCs w:val="24"/>
              </w:rPr>
              <w:t>- по разработке учебного плана;</w:t>
            </w:r>
          </w:p>
          <w:p w:rsidR="00517BD9" w:rsidRPr="0010122D" w:rsidRDefault="00517BD9" w:rsidP="000D537D">
            <w:pPr>
              <w:ind w:left="0" w:firstLine="0"/>
              <w:rPr>
                <w:rFonts w:ascii="Times New Roman" w:hAnsi="Times New Roman"/>
                <w:sz w:val="24"/>
                <w:szCs w:val="24"/>
              </w:rPr>
            </w:pPr>
            <w:r w:rsidRPr="0010122D">
              <w:rPr>
                <w:rFonts w:ascii="Times New Roman" w:hAnsi="Times New Roman"/>
                <w:sz w:val="24"/>
                <w:szCs w:val="24"/>
              </w:rPr>
              <w:t>- по разработке содержания учебных программ по отдельным предметам;</w:t>
            </w:r>
          </w:p>
          <w:p w:rsidR="00517BD9" w:rsidRPr="0010122D" w:rsidRDefault="00517BD9" w:rsidP="000D537D">
            <w:pPr>
              <w:ind w:left="0" w:firstLine="0"/>
              <w:rPr>
                <w:rFonts w:ascii="Times New Roman" w:hAnsi="Times New Roman"/>
                <w:sz w:val="24"/>
                <w:szCs w:val="24"/>
              </w:rPr>
            </w:pPr>
            <w:r w:rsidRPr="0010122D">
              <w:rPr>
                <w:rFonts w:ascii="Times New Roman" w:hAnsi="Times New Roman"/>
                <w:sz w:val="24"/>
                <w:szCs w:val="24"/>
              </w:rPr>
              <w:t>- по разработке образовательных технологий.</w:t>
            </w:r>
          </w:p>
        </w:tc>
        <w:tc>
          <w:tcPr>
            <w:tcW w:w="1559" w:type="dxa"/>
          </w:tcPr>
          <w:p w:rsidR="00517BD9" w:rsidRPr="0010122D" w:rsidRDefault="00517BD9" w:rsidP="000D537D">
            <w:pPr>
              <w:ind w:left="0" w:firstLine="0"/>
              <w:jc w:val="center"/>
              <w:rPr>
                <w:rFonts w:ascii="Times New Roman" w:hAnsi="Times New Roman"/>
                <w:sz w:val="24"/>
                <w:szCs w:val="24"/>
              </w:rPr>
            </w:pPr>
            <w:r>
              <w:rPr>
                <w:rStyle w:val="dash041e005f0431005f044b005f0447005f043d005f044b005f0439005f005fchar1char1"/>
              </w:rPr>
              <w:lastRenderedPageBreak/>
              <w:t>01.01.15 - 31.05.15г.</w:t>
            </w:r>
          </w:p>
        </w:tc>
        <w:tc>
          <w:tcPr>
            <w:tcW w:w="1985" w:type="dxa"/>
          </w:tcPr>
          <w:p w:rsidR="00517BD9" w:rsidRPr="0010122D" w:rsidRDefault="00517BD9" w:rsidP="000D537D">
            <w:pPr>
              <w:spacing w:before="20"/>
              <w:ind w:left="0" w:firstLine="0"/>
              <w:rPr>
                <w:rFonts w:ascii="Times New Roman" w:hAnsi="Times New Roman"/>
                <w:sz w:val="24"/>
                <w:szCs w:val="24"/>
              </w:rPr>
            </w:pPr>
            <w:r w:rsidRPr="0010122D">
              <w:rPr>
                <w:rFonts w:ascii="Times New Roman" w:hAnsi="Times New Roman"/>
                <w:sz w:val="24"/>
                <w:szCs w:val="24"/>
              </w:rPr>
              <w:t>зам. директора по УВР</w:t>
            </w:r>
          </w:p>
          <w:p w:rsidR="00517BD9" w:rsidRPr="0010122D" w:rsidRDefault="00517BD9" w:rsidP="000D537D">
            <w:pPr>
              <w:ind w:left="0" w:firstLine="0"/>
              <w:jc w:val="center"/>
              <w:rPr>
                <w:rFonts w:ascii="Times New Roman" w:hAnsi="Times New Roman"/>
                <w:sz w:val="24"/>
                <w:szCs w:val="24"/>
              </w:rPr>
            </w:pPr>
          </w:p>
        </w:tc>
        <w:tc>
          <w:tcPr>
            <w:tcW w:w="2800" w:type="dxa"/>
          </w:tcPr>
          <w:p w:rsidR="00517BD9" w:rsidRPr="0010122D" w:rsidRDefault="00517BD9" w:rsidP="000D537D">
            <w:pPr>
              <w:ind w:left="0" w:firstLine="0"/>
              <w:rPr>
                <w:rFonts w:ascii="Times New Roman" w:hAnsi="Times New Roman"/>
                <w:sz w:val="24"/>
                <w:szCs w:val="24"/>
              </w:rPr>
            </w:pPr>
            <w:r w:rsidRPr="0010122D">
              <w:rPr>
                <w:rFonts w:ascii="Times New Roman" w:hAnsi="Times New Roman"/>
                <w:sz w:val="24"/>
                <w:szCs w:val="24"/>
              </w:rPr>
              <w:t>Отчеты рабочей группы по выполнению работы</w:t>
            </w:r>
          </w:p>
        </w:tc>
      </w:tr>
      <w:tr w:rsidR="00517BD9" w:rsidTr="00CA7173">
        <w:tc>
          <w:tcPr>
            <w:tcW w:w="602" w:type="dxa"/>
          </w:tcPr>
          <w:p w:rsidR="00517BD9" w:rsidRPr="0010122D" w:rsidRDefault="00517BD9" w:rsidP="008E1A1B">
            <w:pPr>
              <w:ind w:left="0" w:firstLine="0"/>
              <w:jc w:val="both"/>
              <w:rPr>
                <w:rFonts w:ascii="Times New Roman" w:hAnsi="Times New Roman"/>
                <w:sz w:val="24"/>
                <w:szCs w:val="24"/>
              </w:rPr>
            </w:pPr>
            <w:r>
              <w:rPr>
                <w:rFonts w:ascii="Times New Roman" w:hAnsi="Times New Roman"/>
                <w:sz w:val="24"/>
                <w:szCs w:val="24"/>
              </w:rPr>
              <w:lastRenderedPageBreak/>
              <w:t>10</w:t>
            </w:r>
          </w:p>
        </w:tc>
        <w:tc>
          <w:tcPr>
            <w:tcW w:w="2410" w:type="dxa"/>
          </w:tcPr>
          <w:p w:rsidR="00517BD9" w:rsidRPr="0010122D" w:rsidRDefault="00517BD9" w:rsidP="008E473E">
            <w:pPr>
              <w:ind w:left="0" w:firstLine="0"/>
              <w:rPr>
                <w:rFonts w:ascii="Times New Roman" w:hAnsi="Times New Roman"/>
                <w:sz w:val="24"/>
                <w:szCs w:val="24"/>
              </w:rPr>
            </w:pPr>
            <w:r w:rsidRPr="0010122D">
              <w:rPr>
                <w:rFonts w:ascii="Times New Roman" w:hAnsi="Times New Roman"/>
                <w:sz w:val="24"/>
                <w:szCs w:val="24"/>
              </w:rPr>
              <w:t xml:space="preserve">Подготовка и проведение  педагогического совета </w:t>
            </w:r>
            <w:r w:rsidRPr="008E473E">
              <w:rPr>
                <w:rFonts w:ascii="Times New Roman" w:hAnsi="Times New Roman"/>
                <w:sz w:val="24"/>
                <w:szCs w:val="24"/>
              </w:rPr>
              <w:t>«Содержание и технология введения ФГОС, требования к условиям реализации образовательного  процесса при введении ФГОС»</w:t>
            </w:r>
            <w:r w:rsidRPr="0010122D">
              <w:rPr>
                <w:rFonts w:ascii="Times New Roman" w:hAnsi="Times New Roman"/>
                <w:sz w:val="24"/>
                <w:szCs w:val="24"/>
              </w:rPr>
              <w:t xml:space="preserve"> </w:t>
            </w:r>
          </w:p>
        </w:tc>
        <w:tc>
          <w:tcPr>
            <w:tcW w:w="1559" w:type="dxa"/>
          </w:tcPr>
          <w:p w:rsidR="00517BD9" w:rsidRPr="0010122D" w:rsidRDefault="00517BD9" w:rsidP="000D537D">
            <w:pPr>
              <w:ind w:left="0" w:firstLine="0"/>
              <w:jc w:val="center"/>
              <w:rPr>
                <w:rFonts w:ascii="Times New Roman" w:hAnsi="Times New Roman"/>
                <w:sz w:val="24"/>
                <w:szCs w:val="24"/>
              </w:rPr>
            </w:pPr>
            <w:r w:rsidRPr="0010122D">
              <w:rPr>
                <w:rFonts w:ascii="Times New Roman" w:hAnsi="Times New Roman"/>
                <w:sz w:val="24"/>
                <w:szCs w:val="24"/>
              </w:rPr>
              <w:t>Март 2014г.</w:t>
            </w:r>
          </w:p>
        </w:tc>
        <w:tc>
          <w:tcPr>
            <w:tcW w:w="1985" w:type="dxa"/>
          </w:tcPr>
          <w:p w:rsidR="00517BD9" w:rsidRPr="0010122D" w:rsidRDefault="00517BD9" w:rsidP="000D537D">
            <w:pPr>
              <w:spacing w:before="20"/>
              <w:ind w:left="0" w:firstLine="0"/>
              <w:rPr>
                <w:rFonts w:ascii="Times New Roman" w:hAnsi="Times New Roman"/>
                <w:sz w:val="24"/>
                <w:szCs w:val="24"/>
              </w:rPr>
            </w:pPr>
            <w:r w:rsidRPr="0010122D">
              <w:rPr>
                <w:rFonts w:ascii="Times New Roman" w:hAnsi="Times New Roman"/>
                <w:sz w:val="24"/>
                <w:szCs w:val="24"/>
              </w:rPr>
              <w:t>зам. директора по УВР</w:t>
            </w:r>
          </w:p>
          <w:p w:rsidR="00517BD9" w:rsidRPr="0010122D" w:rsidRDefault="00517BD9" w:rsidP="000D537D">
            <w:pPr>
              <w:ind w:left="0" w:firstLine="0"/>
              <w:jc w:val="center"/>
              <w:rPr>
                <w:rFonts w:ascii="Times New Roman" w:hAnsi="Times New Roman"/>
                <w:sz w:val="24"/>
                <w:szCs w:val="24"/>
              </w:rPr>
            </w:pPr>
          </w:p>
        </w:tc>
        <w:tc>
          <w:tcPr>
            <w:tcW w:w="2800" w:type="dxa"/>
          </w:tcPr>
          <w:p w:rsidR="00517BD9" w:rsidRPr="0010122D" w:rsidRDefault="00517BD9" w:rsidP="000D537D">
            <w:pPr>
              <w:ind w:left="0" w:firstLine="0"/>
              <w:jc w:val="both"/>
              <w:rPr>
                <w:rFonts w:ascii="Times New Roman" w:hAnsi="Times New Roman"/>
                <w:sz w:val="24"/>
                <w:szCs w:val="24"/>
              </w:rPr>
            </w:pPr>
            <w:r w:rsidRPr="0010122D">
              <w:rPr>
                <w:rFonts w:ascii="Times New Roman" w:hAnsi="Times New Roman"/>
                <w:sz w:val="24"/>
                <w:szCs w:val="24"/>
              </w:rPr>
              <w:t>Протокол педагогического совета</w:t>
            </w:r>
          </w:p>
        </w:tc>
      </w:tr>
      <w:tr w:rsidR="00517BD9" w:rsidTr="00CA7173">
        <w:tc>
          <w:tcPr>
            <w:tcW w:w="602" w:type="dxa"/>
          </w:tcPr>
          <w:p w:rsidR="00517BD9" w:rsidRPr="0010122D" w:rsidRDefault="00517BD9" w:rsidP="000D537D">
            <w:pPr>
              <w:ind w:left="0" w:firstLine="0"/>
              <w:jc w:val="both"/>
              <w:rPr>
                <w:rFonts w:ascii="Times New Roman" w:hAnsi="Times New Roman"/>
                <w:sz w:val="24"/>
                <w:szCs w:val="24"/>
              </w:rPr>
            </w:pPr>
          </w:p>
        </w:tc>
        <w:tc>
          <w:tcPr>
            <w:tcW w:w="2410" w:type="dxa"/>
          </w:tcPr>
          <w:p w:rsidR="00517BD9" w:rsidRPr="00E927D6" w:rsidRDefault="00517BD9" w:rsidP="00DB34CD">
            <w:pPr>
              <w:spacing w:before="30" w:after="30" w:line="225" w:lineRule="atLeast"/>
              <w:rPr>
                <w:rFonts w:ascii="Times New Roman" w:hAnsi="Times New Roman"/>
                <w:sz w:val="24"/>
                <w:szCs w:val="24"/>
              </w:rPr>
            </w:pPr>
            <w:r w:rsidRPr="00E927D6">
              <w:rPr>
                <w:rFonts w:ascii="Times New Roman" w:hAnsi="Times New Roman"/>
                <w:sz w:val="24"/>
                <w:szCs w:val="24"/>
              </w:rPr>
              <w:t>Разработка оптимальной модели организации образовательного процесса</w:t>
            </w:r>
            <w:r>
              <w:rPr>
                <w:rFonts w:ascii="Times New Roman" w:hAnsi="Times New Roman"/>
                <w:sz w:val="24"/>
                <w:szCs w:val="24"/>
              </w:rPr>
              <w:t xml:space="preserve"> с привлечение органов государственно-общественного управления сетевых структур (</w:t>
            </w:r>
            <w:proofErr w:type="gramStart"/>
            <w:r>
              <w:rPr>
                <w:rFonts w:ascii="Times New Roman" w:hAnsi="Times New Roman"/>
                <w:sz w:val="24"/>
                <w:szCs w:val="24"/>
              </w:rPr>
              <w:t>например</w:t>
            </w:r>
            <w:proofErr w:type="gramEnd"/>
            <w:r>
              <w:rPr>
                <w:rFonts w:ascii="Times New Roman" w:hAnsi="Times New Roman"/>
                <w:sz w:val="24"/>
                <w:szCs w:val="24"/>
              </w:rPr>
              <w:t xml:space="preserve"> разработки ОП школьного округа)</w:t>
            </w:r>
          </w:p>
        </w:tc>
        <w:tc>
          <w:tcPr>
            <w:tcW w:w="1559" w:type="dxa"/>
          </w:tcPr>
          <w:p w:rsidR="00517BD9" w:rsidRPr="0010122D" w:rsidRDefault="00517BD9" w:rsidP="00DB34CD">
            <w:pPr>
              <w:ind w:left="0" w:firstLine="0"/>
              <w:jc w:val="center"/>
              <w:rPr>
                <w:rFonts w:ascii="Times New Roman" w:hAnsi="Times New Roman"/>
                <w:sz w:val="24"/>
                <w:szCs w:val="24"/>
              </w:rPr>
            </w:pPr>
            <w:r>
              <w:rPr>
                <w:rFonts w:ascii="Times New Roman" w:hAnsi="Times New Roman"/>
                <w:sz w:val="24"/>
                <w:szCs w:val="24"/>
              </w:rPr>
              <w:t>Апрель 2015</w:t>
            </w:r>
            <w:r w:rsidRPr="0010122D">
              <w:rPr>
                <w:rFonts w:ascii="Times New Roman" w:hAnsi="Times New Roman"/>
                <w:sz w:val="24"/>
                <w:szCs w:val="24"/>
              </w:rPr>
              <w:t>г.</w:t>
            </w:r>
          </w:p>
        </w:tc>
        <w:tc>
          <w:tcPr>
            <w:tcW w:w="1985" w:type="dxa"/>
          </w:tcPr>
          <w:p w:rsidR="00517BD9" w:rsidRPr="0010122D" w:rsidRDefault="00517BD9" w:rsidP="00DB34CD">
            <w:pPr>
              <w:spacing w:before="20"/>
              <w:ind w:left="0" w:firstLine="0"/>
              <w:rPr>
                <w:rFonts w:ascii="Times New Roman" w:hAnsi="Times New Roman"/>
                <w:sz w:val="24"/>
                <w:szCs w:val="24"/>
              </w:rPr>
            </w:pPr>
            <w:r w:rsidRPr="0010122D">
              <w:rPr>
                <w:rFonts w:ascii="Times New Roman" w:hAnsi="Times New Roman"/>
                <w:sz w:val="24"/>
                <w:szCs w:val="24"/>
              </w:rPr>
              <w:t>зам. директора по УВР</w:t>
            </w:r>
          </w:p>
          <w:p w:rsidR="00517BD9" w:rsidRPr="0010122D" w:rsidRDefault="00517BD9" w:rsidP="00DB34CD">
            <w:pPr>
              <w:ind w:left="0" w:firstLine="0"/>
              <w:jc w:val="center"/>
              <w:rPr>
                <w:rFonts w:ascii="Times New Roman" w:hAnsi="Times New Roman"/>
                <w:sz w:val="24"/>
                <w:szCs w:val="24"/>
              </w:rPr>
            </w:pPr>
          </w:p>
        </w:tc>
        <w:tc>
          <w:tcPr>
            <w:tcW w:w="2800" w:type="dxa"/>
          </w:tcPr>
          <w:p w:rsidR="00517BD9" w:rsidRPr="00E927D6" w:rsidRDefault="00517BD9" w:rsidP="00DB34CD">
            <w:pPr>
              <w:spacing w:before="30" w:after="30" w:line="225" w:lineRule="atLeast"/>
              <w:rPr>
                <w:rFonts w:ascii="Times New Roman" w:hAnsi="Times New Roman"/>
                <w:sz w:val="24"/>
                <w:szCs w:val="24"/>
              </w:rPr>
            </w:pPr>
            <w:r w:rsidRPr="00E927D6">
              <w:rPr>
                <w:rFonts w:ascii="Times New Roman" w:hAnsi="Times New Roman"/>
                <w:sz w:val="24"/>
                <w:szCs w:val="24"/>
              </w:rPr>
              <w:t>Реализуется современная модель взаимодействия учреждений общего и дополнительного образования детей, культуры, спорта и т.п., обеспечивающих                организацию внеурочной деятельности.</w:t>
            </w:r>
          </w:p>
          <w:p w:rsidR="00517BD9" w:rsidRPr="00E927D6" w:rsidRDefault="00517BD9" w:rsidP="00DB34CD">
            <w:pPr>
              <w:spacing w:before="30" w:after="30" w:line="225" w:lineRule="atLeast"/>
              <w:rPr>
                <w:rFonts w:ascii="Times New Roman" w:hAnsi="Times New Roman"/>
                <w:sz w:val="24"/>
                <w:szCs w:val="24"/>
              </w:rPr>
            </w:pPr>
            <w:r w:rsidRPr="00E927D6">
              <w:rPr>
                <w:rFonts w:ascii="Times New Roman" w:hAnsi="Times New Roman"/>
                <w:sz w:val="24"/>
                <w:szCs w:val="24"/>
              </w:rPr>
              <w:t>Организация обучения в очной форме с дистанционной поддержкой.</w:t>
            </w:r>
          </w:p>
          <w:p w:rsidR="00517BD9" w:rsidRPr="00E927D6" w:rsidRDefault="00517BD9" w:rsidP="00DB34CD">
            <w:pPr>
              <w:spacing w:before="30" w:after="30" w:line="225" w:lineRule="atLeast"/>
              <w:rPr>
                <w:rFonts w:ascii="Times New Roman" w:hAnsi="Times New Roman"/>
                <w:sz w:val="24"/>
                <w:szCs w:val="24"/>
              </w:rPr>
            </w:pPr>
            <w:r w:rsidRPr="00E927D6">
              <w:rPr>
                <w:rFonts w:ascii="Times New Roman" w:hAnsi="Times New Roman"/>
                <w:sz w:val="24"/>
                <w:szCs w:val="24"/>
              </w:rPr>
              <w:t>В оценке достижений учащихся учитывается их индивидуальный прогресс в обучении.</w:t>
            </w:r>
          </w:p>
          <w:p w:rsidR="00517BD9" w:rsidRPr="00E927D6" w:rsidRDefault="00517BD9" w:rsidP="00DB34CD">
            <w:pPr>
              <w:spacing w:before="30" w:after="30" w:line="225" w:lineRule="atLeast"/>
              <w:rPr>
                <w:rFonts w:ascii="Times New Roman" w:hAnsi="Times New Roman"/>
                <w:sz w:val="24"/>
                <w:szCs w:val="24"/>
              </w:rPr>
            </w:pPr>
            <w:r w:rsidRPr="00E927D6">
              <w:rPr>
                <w:rFonts w:ascii="Times New Roman" w:hAnsi="Times New Roman"/>
                <w:sz w:val="24"/>
                <w:szCs w:val="24"/>
              </w:rPr>
              <w:t xml:space="preserve">В оценке достижений учащихся по итогам года учитываются их </w:t>
            </w:r>
            <w:proofErr w:type="spellStart"/>
            <w:r w:rsidRPr="00E927D6">
              <w:rPr>
                <w:rFonts w:ascii="Times New Roman" w:hAnsi="Times New Roman"/>
                <w:sz w:val="24"/>
                <w:szCs w:val="24"/>
              </w:rPr>
              <w:lastRenderedPageBreak/>
              <w:t>внеучебные</w:t>
            </w:r>
            <w:proofErr w:type="spellEnd"/>
            <w:r w:rsidRPr="00E927D6">
              <w:rPr>
                <w:rFonts w:ascii="Times New Roman" w:hAnsi="Times New Roman"/>
                <w:sz w:val="24"/>
                <w:szCs w:val="24"/>
              </w:rPr>
              <w:t xml:space="preserve"> достижения.</w:t>
            </w:r>
          </w:p>
          <w:p w:rsidR="00517BD9" w:rsidRPr="00E927D6" w:rsidRDefault="00517BD9" w:rsidP="00DB34CD">
            <w:pPr>
              <w:spacing w:before="30" w:after="30" w:line="225" w:lineRule="atLeast"/>
              <w:rPr>
                <w:rFonts w:ascii="Times New Roman" w:hAnsi="Times New Roman"/>
                <w:sz w:val="24"/>
                <w:szCs w:val="24"/>
              </w:rPr>
            </w:pPr>
            <w:r w:rsidRPr="00E927D6">
              <w:rPr>
                <w:rFonts w:ascii="Times New Roman" w:hAnsi="Times New Roman"/>
                <w:sz w:val="24"/>
                <w:szCs w:val="24"/>
              </w:rPr>
              <w:t> </w:t>
            </w:r>
          </w:p>
          <w:p w:rsidR="00517BD9" w:rsidRPr="00E927D6" w:rsidRDefault="00517BD9" w:rsidP="00DB34CD">
            <w:pPr>
              <w:spacing w:before="30" w:after="30" w:line="225" w:lineRule="atLeast"/>
              <w:rPr>
                <w:rFonts w:ascii="Times New Roman" w:hAnsi="Times New Roman"/>
                <w:sz w:val="24"/>
                <w:szCs w:val="24"/>
              </w:rPr>
            </w:pPr>
            <w:r w:rsidRPr="00E927D6">
              <w:rPr>
                <w:rFonts w:ascii="Times New Roman" w:hAnsi="Times New Roman"/>
                <w:sz w:val="24"/>
                <w:szCs w:val="24"/>
              </w:rPr>
              <w:t xml:space="preserve">Обеспечение интеграции урочной и внеурочной деятельности </w:t>
            </w:r>
            <w:proofErr w:type="gramStart"/>
            <w:r w:rsidRPr="00E927D6">
              <w:rPr>
                <w:rFonts w:ascii="Times New Roman" w:hAnsi="Times New Roman"/>
                <w:sz w:val="24"/>
                <w:szCs w:val="24"/>
              </w:rPr>
              <w:t>обучающихся</w:t>
            </w:r>
            <w:proofErr w:type="gramEnd"/>
            <w:r w:rsidRPr="00E927D6">
              <w:rPr>
                <w:rFonts w:ascii="Times New Roman" w:hAnsi="Times New Roman"/>
                <w:sz w:val="24"/>
                <w:szCs w:val="24"/>
              </w:rPr>
              <w:t>.</w:t>
            </w:r>
          </w:p>
          <w:p w:rsidR="00517BD9" w:rsidRPr="00E927D6" w:rsidRDefault="00517BD9" w:rsidP="00DB34CD">
            <w:pPr>
              <w:spacing w:before="30" w:after="30" w:line="225" w:lineRule="atLeast"/>
              <w:rPr>
                <w:rFonts w:ascii="Times New Roman" w:hAnsi="Times New Roman"/>
                <w:sz w:val="24"/>
                <w:szCs w:val="24"/>
              </w:rPr>
            </w:pPr>
            <w:r w:rsidRPr="00E927D6">
              <w:rPr>
                <w:rFonts w:ascii="Times New Roman" w:hAnsi="Times New Roman"/>
                <w:sz w:val="24"/>
                <w:szCs w:val="24"/>
              </w:rPr>
              <w:t xml:space="preserve">Использование современных форм представления результатов обучения, в том числе: </w:t>
            </w:r>
            <w:proofErr w:type="spellStart"/>
            <w:r w:rsidRPr="00E927D6">
              <w:rPr>
                <w:rFonts w:ascii="Times New Roman" w:hAnsi="Times New Roman"/>
                <w:sz w:val="24"/>
                <w:szCs w:val="24"/>
              </w:rPr>
              <w:t>портфолио</w:t>
            </w:r>
            <w:proofErr w:type="spellEnd"/>
            <w:r w:rsidRPr="00E927D6">
              <w:rPr>
                <w:rFonts w:ascii="Times New Roman" w:hAnsi="Times New Roman"/>
                <w:sz w:val="24"/>
                <w:szCs w:val="24"/>
              </w:rPr>
              <w:t>, защита творческих проектно-исследовательских работ.</w:t>
            </w:r>
          </w:p>
        </w:tc>
      </w:tr>
      <w:tr w:rsidR="00517BD9" w:rsidTr="00CA7173">
        <w:tc>
          <w:tcPr>
            <w:tcW w:w="602" w:type="dxa"/>
          </w:tcPr>
          <w:p w:rsidR="00517BD9" w:rsidRPr="0010122D" w:rsidRDefault="00517BD9" w:rsidP="000D537D">
            <w:pPr>
              <w:ind w:left="0" w:firstLine="0"/>
              <w:jc w:val="both"/>
              <w:rPr>
                <w:rFonts w:ascii="Times New Roman" w:hAnsi="Times New Roman"/>
                <w:sz w:val="24"/>
                <w:szCs w:val="24"/>
              </w:rPr>
            </w:pPr>
            <w:r>
              <w:rPr>
                <w:rFonts w:ascii="Times New Roman" w:hAnsi="Times New Roman"/>
                <w:sz w:val="24"/>
                <w:szCs w:val="24"/>
              </w:rPr>
              <w:lastRenderedPageBreak/>
              <w:t>11</w:t>
            </w:r>
          </w:p>
        </w:tc>
        <w:tc>
          <w:tcPr>
            <w:tcW w:w="2410" w:type="dxa"/>
          </w:tcPr>
          <w:p w:rsidR="00517BD9" w:rsidRPr="0010122D" w:rsidRDefault="00517BD9" w:rsidP="000D537D">
            <w:pPr>
              <w:ind w:left="0" w:firstLine="0"/>
              <w:rPr>
                <w:rFonts w:ascii="Times New Roman" w:hAnsi="Times New Roman"/>
                <w:sz w:val="24"/>
                <w:szCs w:val="24"/>
              </w:rPr>
            </w:pPr>
            <w:r w:rsidRPr="0010122D">
              <w:rPr>
                <w:rFonts w:ascii="Times New Roman" w:hAnsi="Times New Roman"/>
                <w:sz w:val="24"/>
                <w:szCs w:val="24"/>
              </w:rPr>
              <w:t>Разработка учебного плана в соответствии с  ФГОС ООО и работа по расстановке кадров педагогических работников</w:t>
            </w:r>
          </w:p>
        </w:tc>
        <w:tc>
          <w:tcPr>
            <w:tcW w:w="1559" w:type="dxa"/>
          </w:tcPr>
          <w:p w:rsidR="00517BD9" w:rsidRPr="0010122D" w:rsidRDefault="00517BD9" w:rsidP="000D537D">
            <w:pPr>
              <w:ind w:left="0" w:firstLine="0"/>
              <w:jc w:val="center"/>
              <w:rPr>
                <w:rFonts w:ascii="Times New Roman" w:hAnsi="Times New Roman"/>
                <w:sz w:val="24"/>
                <w:szCs w:val="24"/>
              </w:rPr>
            </w:pPr>
            <w:r>
              <w:rPr>
                <w:rFonts w:ascii="Times New Roman" w:hAnsi="Times New Roman"/>
                <w:sz w:val="24"/>
                <w:szCs w:val="24"/>
              </w:rPr>
              <w:t>Март 2015</w:t>
            </w:r>
            <w:r w:rsidRPr="0010122D">
              <w:rPr>
                <w:rFonts w:ascii="Times New Roman" w:hAnsi="Times New Roman"/>
                <w:sz w:val="24"/>
                <w:szCs w:val="24"/>
              </w:rPr>
              <w:t>г.</w:t>
            </w:r>
          </w:p>
        </w:tc>
        <w:tc>
          <w:tcPr>
            <w:tcW w:w="1985" w:type="dxa"/>
          </w:tcPr>
          <w:p w:rsidR="00517BD9" w:rsidRPr="0010122D" w:rsidRDefault="00517BD9" w:rsidP="00D560D9">
            <w:pPr>
              <w:ind w:left="0" w:firstLine="0"/>
              <w:rPr>
                <w:rFonts w:ascii="Times New Roman" w:hAnsi="Times New Roman"/>
                <w:sz w:val="24"/>
                <w:szCs w:val="24"/>
              </w:rPr>
            </w:pPr>
            <w:r w:rsidRPr="0010122D">
              <w:rPr>
                <w:rFonts w:ascii="Times New Roman" w:hAnsi="Times New Roman"/>
                <w:sz w:val="24"/>
                <w:szCs w:val="24"/>
              </w:rPr>
              <w:t>Директор школы</w:t>
            </w:r>
          </w:p>
          <w:p w:rsidR="00517BD9" w:rsidRPr="0010122D" w:rsidRDefault="00517BD9" w:rsidP="00D560D9">
            <w:pPr>
              <w:spacing w:before="20"/>
              <w:ind w:left="0" w:firstLine="0"/>
              <w:rPr>
                <w:rFonts w:ascii="Times New Roman" w:hAnsi="Times New Roman"/>
                <w:sz w:val="24"/>
                <w:szCs w:val="24"/>
              </w:rPr>
            </w:pPr>
            <w:r w:rsidRPr="0010122D">
              <w:rPr>
                <w:rFonts w:ascii="Times New Roman" w:hAnsi="Times New Roman"/>
                <w:sz w:val="24"/>
                <w:szCs w:val="24"/>
              </w:rPr>
              <w:t>зам. директора по УВР</w:t>
            </w:r>
          </w:p>
        </w:tc>
        <w:tc>
          <w:tcPr>
            <w:tcW w:w="2800" w:type="dxa"/>
          </w:tcPr>
          <w:p w:rsidR="00517BD9" w:rsidRPr="0010122D" w:rsidRDefault="00517BD9" w:rsidP="000D537D">
            <w:pPr>
              <w:ind w:left="0" w:firstLine="0"/>
              <w:jc w:val="both"/>
              <w:rPr>
                <w:rFonts w:ascii="Times New Roman" w:hAnsi="Times New Roman"/>
                <w:sz w:val="24"/>
                <w:szCs w:val="24"/>
              </w:rPr>
            </w:pPr>
            <w:r w:rsidRPr="0010122D">
              <w:rPr>
                <w:rFonts w:ascii="Times New Roman" w:hAnsi="Times New Roman"/>
                <w:sz w:val="24"/>
                <w:szCs w:val="24"/>
              </w:rPr>
              <w:t>Учебный план школы</w:t>
            </w:r>
          </w:p>
        </w:tc>
      </w:tr>
      <w:tr w:rsidR="00517BD9" w:rsidTr="00CA7173">
        <w:tc>
          <w:tcPr>
            <w:tcW w:w="602" w:type="dxa"/>
          </w:tcPr>
          <w:p w:rsidR="00517BD9" w:rsidRDefault="00517BD9" w:rsidP="000D537D">
            <w:pPr>
              <w:ind w:left="0" w:firstLine="0"/>
              <w:jc w:val="both"/>
              <w:rPr>
                <w:rFonts w:ascii="Times New Roman" w:hAnsi="Times New Roman"/>
                <w:sz w:val="24"/>
                <w:szCs w:val="24"/>
              </w:rPr>
            </w:pPr>
          </w:p>
        </w:tc>
        <w:tc>
          <w:tcPr>
            <w:tcW w:w="2410" w:type="dxa"/>
          </w:tcPr>
          <w:p w:rsidR="00517BD9" w:rsidRPr="0010122D" w:rsidRDefault="00517BD9" w:rsidP="000F58F4">
            <w:pPr>
              <w:ind w:left="0" w:firstLine="0"/>
              <w:rPr>
                <w:rFonts w:ascii="Times New Roman" w:hAnsi="Times New Roman"/>
                <w:sz w:val="24"/>
                <w:szCs w:val="24"/>
              </w:rPr>
            </w:pPr>
            <w:r>
              <w:rPr>
                <w:rFonts w:ascii="Times New Roman" w:hAnsi="Times New Roman"/>
                <w:sz w:val="24"/>
                <w:szCs w:val="24"/>
              </w:rPr>
              <w:t>Анкетирование обучающихся  и родителей (лиц, их заменяющих</w:t>
            </w:r>
            <w:r w:rsidR="000F58F4">
              <w:rPr>
                <w:rFonts w:ascii="Times New Roman" w:hAnsi="Times New Roman"/>
                <w:sz w:val="24"/>
                <w:szCs w:val="24"/>
              </w:rPr>
              <w:t>)</w:t>
            </w:r>
          </w:p>
        </w:tc>
        <w:tc>
          <w:tcPr>
            <w:tcW w:w="1559" w:type="dxa"/>
          </w:tcPr>
          <w:p w:rsidR="00517BD9" w:rsidRDefault="00517BD9" w:rsidP="000D537D">
            <w:pPr>
              <w:ind w:left="0" w:firstLine="0"/>
              <w:jc w:val="center"/>
              <w:rPr>
                <w:rFonts w:ascii="Times New Roman" w:hAnsi="Times New Roman"/>
                <w:sz w:val="24"/>
                <w:szCs w:val="24"/>
              </w:rPr>
            </w:pPr>
            <w:r>
              <w:rPr>
                <w:rFonts w:ascii="Times New Roman" w:hAnsi="Times New Roman"/>
                <w:sz w:val="24"/>
                <w:szCs w:val="24"/>
              </w:rPr>
              <w:t>Март 2015</w:t>
            </w:r>
            <w:r w:rsidRPr="0010122D">
              <w:rPr>
                <w:rFonts w:ascii="Times New Roman" w:hAnsi="Times New Roman"/>
                <w:sz w:val="24"/>
                <w:szCs w:val="24"/>
              </w:rPr>
              <w:t>г</w:t>
            </w:r>
          </w:p>
        </w:tc>
        <w:tc>
          <w:tcPr>
            <w:tcW w:w="1985" w:type="dxa"/>
          </w:tcPr>
          <w:p w:rsidR="00517BD9" w:rsidRPr="0010122D" w:rsidRDefault="00517BD9" w:rsidP="000D537D">
            <w:pPr>
              <w:ind w:left="0" w:firstLine="0"/>
              <w:jc w:val="center"/>
              <w:rPr>
                <w:rFonts w:ascii="Times New Roman" w:hAnsi="Times New Roman"/>
                <w:sz w:val="24"/>
                <w:szCs w:val="24"/>
              </w:rPr>
            </w:pPr>
            <w:r w:rsidRPr="0010122D">
              <w:rPr>
                <w:rFonts w:ascii="Times New Roman" w:hAnsi="Times New Roman"/>
                <w:sz w:val="24"/>
                <w:szCs w:val="24"/>
              </w:rPr>
              <w:t>зам. директора по ВР</w:t>
            </w:r>
          </w:p>
        </w:tc>
        <w:tc>
          <w:tcPr>
            <w:tcW w:w="2800" w:type="dxa"/>
          </w:tcPr>
          <w:p w:rsidR="00517BD9" w:rsidRPr="0010122D" w:rsidRDefault="00517BD9" w:rsidP="000D537D">
            <w:pPr>
              <w:ind w:left="0" w:firstLine="0"/>
              <w:jc w:val="both"/>
              <w:rPr>
                <w:rFonts w:ascii="Times New Roman" w:hAnsi="Times New Roman"/>
                <w:sz w:val="24"/>
                <w:szCs w:val="24"/>
              </w:rPr>
            </w:pPr>
            <w:r>
              <w:rPr>
                <w:rFonts w:ascii="Times New Roman" w:hAnsi="Times New Roman"/>
                <w:sz w:val="24"/>
                <w:szCs w:val="24"/>
              </w:rPr>
              <w:t>Изучение образовательных потребностей и запросов</w:t>
            </w:r>
          </w:p>
        </w:tc>
      </w:tr>
      <w:tr w:rsidR="00517BD9" w:rsidTr="00CA7173">
        <w:tc>
          <w:tcPr>
            <w:tcW w:w="602" w:type="dxa"/>
          </w:tcPr>
          <w:p w:rsidR="00517BD9" w:rsidRDefault="00517BD9" w:rsidP="000D537D">
            <w:pPr>
              <w:ind w:left="0" w:firstLine="0"/>
              <w:jc w:val="both"/>
              <w:rPr>
                <w:rFonts w:ascii="Times New Roman" w:hAnsi="Times New Roman"/>
                <w:sz w:val="24"/>
                <w:szCs w:val="24"/>
              </w:rPr>
            </w:pPr>
          </w:p>
        </w:tc>
        <w:tc>
          <w:tcPr>
            <w:tcW w:w="2410" w:type="dxa"/>
          </w:tcPr>
          <w:p w:rsidR="00517BD9" w:rsidRDefault="00517BD9" w:rsidP="000D537D">
            <w:pPr>
              <w:ind w:left="0" w:firstLine="0"/>
              <w:rPr>
                <w:rFonts w:ascii="Times New Roman" w:hAnsi="Times New Roman"/>
                <w:sz w:val="24"/>
                <w:szCs w:val="24"/>
              </w:rPr>
            </w:pPr>
            <w:r>
              <w:rPr>
                <w:rFonts w:ascii="Times New Roman" w:hAnsi="Times New Roman"/>
                <w:sz w:val="24"/>
                <w:szCs w:val="24"/>
              </w:rPr>
              <w:t>Анкетирование педагогических работников</w:t>
            </w:r>
          </w:p>
        </w:tc>
        <w:tc>
          <w:tcPr>
            <w:tcW w:w="1559" w:type="dxa"/>
          </w:tcPr>
          <w:p w:rsidR="00517BD9" w:rsidRDefault="00517BD9" w:rsidP="000D537D">
            <w:pPr>
              <w:ind w:left="0" w:firstLine="0"/>
              <w:jc w:val="center"/>
              <w:rPr>
                <w:rFonts w:ascii="Times New Roman" w:hAnsi="Times New Roman"/>
                <w:sz w:val="24"/>
                <w:szCs w:val="24"/>
              </w:rPr>
            </w:pPr>
            <w:r>
              <w:rPr>
                <w:rFonts w:ascii="Times New Roman" w:hAnsi="Times New Roman"/>
                <w:sz w:val="24"/>
                <w:szCs w:val="24"/>
              </w:rPr>
              <w:t>Сентябрь- ноябрь 2014 года</w:t>
            </w:r>
          </w:p>
        </w:tc>
        <w:tc>
          <w:tcPr>
            <w:tcW w:w="1985" w:type="dxa"/>
          </w:tcPr>
          <w:p w:rsidR="00517BD9" w:rsidRPr="0010122D" w:rsidRDefault="00517BD9" w:rsidP="00D560D9">
            <w:pPr>
              <w:ind w:left="0" w:firstLine="0"/>
              <w:rPr>
                <w:rFonts w:ascii="Times New Roman" w:hAnsi="Times New Roman"/>
                <w:sz w:val="24"/>
                <w:szCs w:val="24"/>
              </w:rPr>
            </w:pPr>
            <w:r w:rsidRPr="0010122D">
              <w:rPr>
                <w:rFonts w:ascii="Times New Roman" w:hAnsi="Times New Roman"/>
                <w:sz w:val="24"/>
                <w:szCs w:val="24"/>
              </w:rPr>
              <w:t>Директор школы</w:t>
            </w:r>
          </w:p>
          <w:p w:rsidR="00517BD9" w:rsidRPr="0010122D" w:rsidRDefault="00517BD9" w:rsidP="00D560D9">
            <w:pPr>
              <w:ind w:left="0" w:firstLine="0"/>
              <w:rPr>
                <w:rFonts w:ascii="Times New Roman" w:hAnsi="Times New Roman"/>
                <w:sz w:val="24"/>
                <w:szCs w:val="24"/>
              </w:rPr>
            </w:pPr>
            <w:r w:rsidRPr="0010122D">
              <w:rPr>
                <w:rFonts w:ascii="Times New Roman" w:hAnsi="Times New Roman"/>
                <w:sz w:val="24"/>
                <w:szCs w:val="24"/>
              </w:rPr>
              <w:t>зам. директора по УВР</w:t>
            </w:r>
          </w:p>
        </w:tc>
        <w:tc>
          <w:tcPr>
            <w:tcW w:w="2800" w:type="dxa"/>
          </w:tcPr>
          <w:p w:rsidR="00517BD9" w:rsidRDefault="00517BD9" w:rsidP="000D537D">
            <w:pPr>
              <w:ind w:left="0" w:firstLine="0"/>
              <w:jc w:val="both"/>
              <w:rPr>
                <w:rFonts w:ascii="Times New Roman" w:hAnsi="Times New Roman"/>
                <w:sz w:val="24"/>
                <w:szCs w:val="24"/>
              </w:rPr>
            </w:pPr>
            <w:r>
              <w:rPr>
                <w:rFonts w:ascii="Times New Roman" w:hAnsi="Times New Roman"/>
                <w:sz w:val="24"/>
                <w:szCs w:val="24"/>
              </w:rPr>
              <w:t>Выявление профессиональных затруднений по вопросам подготовки к реализации ФГОС ООО</w:t>
            </w:r>
          </w:p>
        </w:tc>
      </w:tr>
      <w:tr w:rsidR="00517BD9" w:rsidTr="00CA7173">
        <w:tc>
          <w:tcPr>
            <w:tcW w:w="602" w:type="dxa"/>
          </w:tcPr>
          <w:p w:rsidR="00517BD9" w:rsidRPr="0010122D" w:rsidRDefault="00517BD9" w:rsidP="000D537D">
            <w:pPr>
              <w:ind w:left="0" w:firstLine="0"/>
              <w:jc w:val="both"/>
              <w:rPr>
                <w:rFonts w:ascii="Times New Roman" w:hAnsi="Times New Roman"/>
                <w:sz w:val="24"/>
                <w:szCs w:val="24"/>
              </w:rPr>
            </w:pPr>
            <w:r>
              <w:rPr>
                <w:rFonts w:ascii="Times New Roman" w:hAnsi="Times New Roman"/>
                <w:sz w:val="24"/>
                <w:szCs w:val="24"/>
              </w:rPr>
              <w:t>12</w:t>
            </w:r>
          </w:p>
        </w:tc>
        <w:tc>
          <w:tcPr>
            <w:tcW w:w="2410" w:type="dxa"/>
          </w:tcPr>
          <w:p w:rsidR="00517BD9" w:rsidRPr="0010122D" w:rsidRDefault="00517BD9" w:rsidP="000D537D">
            <w:pPr>
              <w:ind w:left="0" w:firstLine="0"/>
              <w:rPr>
                <w:rFonts w:ascii="Times New Roman" w:hAnsi="Times New Roman"/>
                <w:sz w:val="24"/>
                <w:szCs w:val="24"/>
              </w:rPr>
            </w:pPr>
            <w:r w:rsidRPr="0010122D">
              <w:rPr>
                <w:rFonts w:ascii="Times New Roman" w:hAnsi="Times New Roman"/>
                <w:sz w:val="24"/>
                <w:szCs w:val="24"/>
              </w:rPr>
              <w:t>Разработка и реализация модели взаимодействия школы и дополнительного образования детей, обеспечивающих организацию внеурочной деятельности.</w:t>
            </w:r>
          </w:p>
        </w:tc>
        <w:tc>
          <w:tcPr>
            <w:tcW w:w="1559" w:type="dxa"/>
          </w:tcPr>
          <w:p w:rsidR="00517BD9" w:rsidRPr="0010122D" w:rsidRDefault="00517BD9" w:rsidP="000D537D">
            <w:pPr>
              <w:ind w:left="0" w:firstLine="0"/>
              <w:jc w:val="center"/>
              <w:rPr>
                <w:rFonts w:ascii="Times New Roman" w:hAnsi="Times New Roman"/>
                <w:sz w:val="24"/>
                <w:szCs w:val="24"/>
              </w:rPr>
            </w:pPr>
            <w:r>
              <w:rPr>
                <w:rFonts w:ascii="Times New Roman" w:hAnsi="Times New Roman"/>
                <w:sz w:val="24"/>
                <w:szCs w:val="24"/>
              </w:rPr>
              <w:t>Январь - апрель 2015</w:t>
            </w:r>
            <w:r w:rsidRPr="0010122D">
              <w:rPr>
                <w:rFonts w:ascii="Times New Roman" w:hAnsi="Times New Roman"/>
                <w:sz w:val="24"/>
                <w:szCs w:val="24"/>
              </w:rPr>
              <w:t>г.</w:t>
            </w:r>
          </w:p>
        </w:tc>
        <w:tc>
          <w:tcPr>
            <w:tcW w:w="1985" w:type="dxa"/>
          </w:tcPr>
          <w:p w:rsidR="00517BD9" w:rsidRPr="0010122D" w:rsidRDefault="00517BD9" w:rsidP="000D537D">
            <w:pPr>
              <w:ind w:left="0" w:firstLine="0"/>
              <w:jc w:val="center"/>
              <w:rPr>
                <w:rFonts w:ascii="Times New Roman" w:hAnsi="Times New Roman"/>
                <w:sz w:val="24"/>
                <w:szCs w:val="24"/>
              </w:rPr>
            </w:pPr>
            <w:r w:rsidRPr="0010122D">
              <w:rPr>
                <w:rFonts w:ascii="Times New Roman" w:hAnsi="Times New Roman"/>
                <w:sz w:val="24"/>
                <w:szCs w:val="24"/>
              </w:rPr>
              <w:t>зам. директора по ВР</w:t>
            </w:r>
          </w:p>
        </w:tc>
        <w:tc>
          <w:tcPr>
            <w:tcW w:w="2800" w:type="dxa"/>
          </w:tcPr>
          <w:p w:rsidR="00517BD9" w:rsidRDefault="00517BD9" w:rsidP="000D537D">
            <w:pPr>
              <w:ind w:left="0" w:firstLine="0"/>
              <w:jc w:val="both"/>
              <w:rPr>
                <w:rFonts w:ascii="Times New Roman" w:hAnsi="Times New Roman"/>
                <w:sz w:val="24"/>
                <w:szCs w:val="24"/>
              </w:rPr>
            </w:pPr>
            <w:r w:rsidRPr="0010122D">
              <w:rPr>
                <w:rFonts w:ascii="Times New Roman" w:hAnsi="Times New Roman"/>
                <w:sz w:val="24"/>
                <w:szCs w:val="24"/>
              </w:rPr>
              <w:t>Модель внеурочной деятельности</w:t>
            </w:r>
          </w:p>
          <w:p w:rsidR="000F58F4" w:rsidRPr="0010122D" w:rsidRDefault="000F58F4" w:rsidP="000D537D">
            <w:pPr>
              <w:ind w:left="0" w:firstLine="0"/>
              <w:jc w:val="both"/>
              <w:rPr>
                <w:rFonts w:ascii="Times New Roman" w:hAnsi="Times New Roman"/>
                <w:sz w:val="24"/>
                <w:szCs w:val="24"/>
              </w:rPr>
            </w:pPr>
          </w:p>
        </w:tc>
      </w:tr>
      <w:tr w:rsidR="00517BD9" w:rsidTr="00CA7173">
        <w:tc>
          <w:tcPr>
            <w:tcW w:w="602" w:type="dxa"/>
          </w:tcPr>
          <w:p w:rsidR="00517BD9" w:rsidRPr="0010122D" w:rsidRDefault="00517BD9" w:rsidP="000D537D">
            <w:pPr>
              <w:ind w:left="0" w:firstLine="0"/>
              <w:jc w:val="both"/>
              <w:rPr>
                <w:rFonts w:ascii="Times New Roman" w:hAnsi="Times New Roman"/>
                <w:sz w:val="24"/>
                <w:szCs w:val="24"/>
              </w:rPr>
            </w:pPr>
            <w:r>
              <w:rPr>
                <w:rFonts w:ascii="Times New Roman" w:hAnsi="Times New Roman"/>
                <w:sz w:val="24"/>
                <w:szCs w:val="24"/>
              </w:rPr>
              <w:t>13</w:t>
            </w:r>
          </w:p>
        </w:tc>
        <w:tc>
          <w:tcPr>
            <w:tcW w:w="2410" w:type="dxa"/>
          </w:tcPr>
          <w:p w:rsidR="00517BD9" w:rsidRPr="0010122D" w:rsidRDefault="00517BD9" w:rsidP="000D537D">
            <w:pPr>
              <w:ind w:left="0" w:firstLine="0"/>
              <w:rPr>
                <w:rFonts w:ascii="Times New Roman" w:hAnsi="Times New Roman"/>
                <w:sz w:val="24"/>
                <w:szCs w:val="24"/>
              </w:rPr>
            </w:pPr>
            <w:r w:rsidRPr="0010122D">
              <w:rPr>
                <w:rFonts w:ascii="Times New Roman" w:hAnsi="Times New Roman"/>
                <w:sz w:val="24"/>
                <w:szCs w:val="24"/>
              </w:rPr>
              <w:t xml:space="preserve">Разработка и реализация  системы мониторинга образовательных потребностей учащихся и  их родителей (законных </w:t>
            </w:r>
            <w:r w:rsidRPr="0010122D">
              <w:rPr>
                <w:rFonts w:ascii="Times New Roman" w:hAnsi="Times New Roman"/>
                <w:sz w:val="24"/>
                <w:szCs w:val="24"/>
              </w:rPr>
              <w:lastRenderedPageBreak/>
              <w:t>представителей) по использованию часов вариативной части учебного плана и внеурочной деятельности.</w:t>
            </w:r>
          </w:p>
        </w:tc>
        <w:tc>
          <w:tcPr>
            <w:tcW w:w="1559" w:type="dxa"/>
          </w:tcPr>
          <w:p w:rsidR="00517BD9" w:rsidRPr="0010122D" w:rsidRDefault="00517BD9" w:rsidP="000D537D">
            <w:pPr>
              <w:ind w:left="0" w:firstLine="0"/>
              <w:jc w:val="center"/>
              <w:rPr>
                <w:rFonts w:ascii="Times New Roman" w:hAnsi="Times New Roman"/>
                <w:sz w:val="24"/>
                <w:szCs w:val="24"/>
              </w:rPr>
            </w:pPr>
            <w:r w:rsidRPr="0010122D">
              <w:rPr>
                <w:rFonts w:ascii="Times New Roman" w:hAnsi="Times New Roman"/>
                <w:sz w:val="24"/>
                <w:szCs w:val="24"/>
              </w:rPr>
              <w:lastRenderedPageBreak/>
              <w:t>В течение учебного года</w:t>
            </w:r>
          </w:p>
        </w:tc>
        <w:tc>
          <w:tcPr>
            <w:tcW w:w="1985" w:type="dxa"/>
          </w:tcPr>
          <w:p w:rsidR="00517BD9" w:rsidRPr="0010122D" w:rsidRDefault="00517BD9" w:rsidP="000D537D">
            <w:pPr>
              <w:ind w:left="0" w:firstLine="0"/>
              <w:jc w:val="center"/>
              <w:rPr>
                <w:rFonts w:ascii="Times New Roman" w:hAnsi="Times New Roman"/>
                <w:sz w:val="24"/>
                <w:szCs w:val="24"/>
              </w:rPr>
            </w:pPr>
            <w:r w:rsidRPr="0010122D">
              <w:rPr>
                <w:rFonts w:ascii="Times New Roman" w:hAnsi="Times New Roman"/>
                <w:sz w:val="24"/>
                <w:szCs w:val="24"/>
              </w:rPr>
              <w:t>Директор школы</w:t>
            </w:r>
          </w:p>
          <w:p w:rsidR="00517BD9" w:rsidRPr="0010122D" w:rsidRDefault="00517BD9" w:rsidP="000D537D">
            <w:pPr>
              <w:ind w:left="0" w:firstLine="0"/>
              <w:jc w:val="center"/>
              <w:rPr>
                <w:rFonts w:ascii="Times New Roman" w:hAnsi="Times New Roman"/>
                <w:sz w:val="24"/>
                <w:szCs w:val="24"/>
              </w:rPr>
            </w:pPr>
            <w:r w:rsidRPr="0010122D">
              <w:rPr>
                <w:rFonts w:ascii="Times New Roman" w:hAnsi="Times New Roman"/>
                <w:sz w:val="24"/>
                <w:szCs w:val="24"/>
              </w:rPr>
              <w:t>зам. директора по УВР</w:t>
            </w:r>
          </w:p>
        </w:tc>
        <w:tc>
          <w:tcPr>
            <w:tcW w:w="2800" w:type="dxa"/>
          </w:tcPr>
          <w:p w:rsidR="00517BD9" w:rsidRPr="0010122D" w:rsidRDefault="00517BD9" w:rsidP="000D537D">
            <w:pPr>
              <w:ind w:left="0" w:firstLine="0"/>
              <w:jc w:val="both"/>
              <w:rPr>
                <w:rFonts w:ascii="Times New Roman" w:hAnsi="Times New Roman"/>
                <w:sz w:val="24"/>
                <w:szCs w:val="24"/>
              </w:rPr>
            </w:pPr>
            <w:r w:rsidRPr="0010122D">
              <w:rPr>
                <w:rFonts w:ascii="Times New Roman" w:hAnsi="Times New Roman"/>
                <w:sz w:val="24"/>
                <w:szCs w:val="24"/>
              </w:rPr>
              <w:t>Мониторинг</w:t>
            </w:r>
          </w:p>
        </w:tc>
      </w:tr>
      <w:tr w:rsidR="00517BD9" w:rsidTr="00CA7173">
        <w:tc>
          <w:tcPr>
            <w:tcW w:w="602" w:type="dxa"/>
          </w:tcPr>
          <w:p w:rsidR="00517BD9" w:rsidRPr="0010122D" w:rsidRDefault="00517BD9" w:rsidP="000D537D">
            <w:pPr>
              <w:ind w:left="0" w:firstLine="0"/>
              <w:jc w:val="both"/>
              <w:rPr>
                <w:rFonts w:ascii="Times New Roman" w:hAnsi="Times New Roman"/>
                <w:sz w:val="24"/>
                <w:szCs w:val="24"/>
              </w:rPr>
            </w:pPr>
            <w:r>
              <w:rPr>
                <w:rFonts w:ascii="Times New Roman" w:hAnsi="Times New Roman"/>
                <w:sz w:val="24"/>
                <w:szCs w:val="24"/>
              </w:rPr>
              <w:lastRenderedPageBreak/>
              <w:t>14</w:t>
            </w:r>
          </w:p>
        </w:tc>
        <w:tc>
          <w:tcPr>
            <w:tcW w:w="2410" w:type="dxa"/>
          </w:tcPr>
          <w:p w:rsidR="00517BD9" w:rsidRPr="0010122D" w:rsidRDefault="00517BD9" w:rsidP="004E7D97">
            <w:pPr>
              <w:ind w:left="0" w:firstLine="0"/>
              <w:rPr>
                <w:rFonts w:ascii="Times New Roman" w:hAnsi="Times New Roman"/>
                <w:sz w:val="24"/>
                <w:szCs w:val="24"/>
              </w:rPr>
            </w:pPr>
            <w:r w:rsidRPr="0010122D">
              <w:rPr>
                <w:rFonts w:ascii="Times New Roman" w:hAnsi="Times New Roman"/>
                <w:sz w:val="24"/>
                <w:szCs w:val="24"/>
              </w:rPr>
              <w:t>Привлеч</w:t>
            </w:r>
            <w:r>
              <w:rPr>
                <w:rFonts w:ascii="Times New Roman" w:hAnsi="Times New Roman"/>
                <w:sz w:val="24"/>
                <w:szCs w:val="24"/>
              </w:rPr>
              <w:t>ение представителей координационного  Совета</w:t>
            </w:r>
            <w:r w:rsidRPr="0010122D">
              <w:rPr>
                <w:rFonts w:ascii="Times New Roman" w:hAnsi="Times New Roman"/>
                <w:sz w:val="24"/>
                <w:szCs w:val="24"/>
              </w:rPr>
              <w:t xml:space="preserve"> к проектированию основной образовательной программы основного общего образования.</w:t>
            </w:r>
          </w:p>
        </w:tc>
        <w:tc>
          <w:tcPr>
            <w:tcW w:w="1559" w:type="dxa"/>
          </w:tcPr>
          <w:p w:rsidR="00517BD9" w:rsidRPr="0010122D" w:rsidRDefault="00517BD9" w:rsidP="000D537D">
            <w:pPr>
              <w:ind w:left="0" w:firstLine="0"/>
              <w:jc w:val="center"/>
              <w:rPr>
                <w:rFonts w:ascii="Times New Roman" w:hAnsi="Times New Roman"/>
                <w:sz w:val="24"/>
                <w:szCs w:val="24"/>
              </w:rPr>
            </w:pPr>
            <w:r w:rsidRPr="0010122D">
              <w:rPr>
                <w:rFonts w:ascii="Times New Roman" w:hAnsi="Times New Roman"/>
                <w:sz w:val="24"/>
                <w:szCs w:val="24"/>
              </w:rPr>
              <w:t>В течение учебного года</w:t>
            </w:r>
          </w:p>
        </w:tc>
        <w:tc>
          <w:tcPr>
            <w:tcW w:w="1985" w:type="dxa"/>
          </w:tcPr>
          <w:p w:rsidR="00517BD9" w:rsidRPr="0010122D" w:rsidRDefault="00517BD9" w:rsidP="000D537D">
            <w:pPr>
              <w:ind w:left="0" w:firstLine="0"/>
              <w:jc w:val="center"/>
              <w:rPr>
                <w:rFonts w:ascii="Times New Roman" w:hAnsi="Times New Roman"/>
                <w:sz w:val="24"/>
                <w:szCs w:val="24"/>
              </w:rPr>
            </w:pPr>
            <w:r w:rsidRPr="0010122D">
              <w:rPr>
                <w:rFonts w:ascii="Times New Roman" w:hAnsi="Times New Roman"/>
                <w:sz w:val="24"/>
                <w:szCs w:val="24"/>
              </w:rPr>
              <w:t>Директор школы</w:t>
            </w:r>
          </w:p>
          <w:p w:rsidR="00517BD9" w:rsidRPr="0010122D" w:rsidRDefault="00517BD9" w:rsidP="000D537D">
            <w:pPr>
              <w:ind w:left="0" w:firstLine="0"/>
              <w:jc w:val="center"/>
              <w:rPr>
                <w:rFonts w:ascii="Times New Roman" w:hAnsi="Times New Roman"/>
                <w:sz w:val="24"/>
                <w:szCs w:val="24"/>
              </w:rPr>
            </w:pPr>
          </w:p>
        </w:tc>
        <w:tc>
          <w:tcPr>
            <w:tcW w:w="2800" w:type="dxa"/>
          </w:tcPr>
          <w:p w:rsidR="00517BD9" w:rsidRPr="0010122D" w:rsidRDefault="00517BD9" w:rsidP="000D537D">
            <w:pPr>
              <w:ind w:left="0" w:firstLine="0"/>
              <w:jc w:val="both"/>
              <w:rPr>
                <w:rFonts w:ascii="Times New Roman" w:hAnsi="Times New Roman"/>
                <w:sz w:val="24"/>
                <w:szCs w:val="24"/>
              </w:rPr>
            </w:pPr>
            <w:r w:rsidRPr="0010122D">
              <w:rPr>
                <w:rFonts w:ascii="Times New Roman" w:hAnsi="Times New Roman"/>
                <w:sz w:val="24"/>
                <w:szCs w:val="24"/>
              </w:rPr>
              <w:t>Протокол Управляющего совета школы</w:t>
            </w:r>
          </w:p>
        </w:tc>
      </w:tr>
      <w:tr w:rsidR="00517BD9" w:rsidTr="00CA7173">
        <w:tc>
          <w:tcPr>
            <w:tcW w:w="602" w:type="dxa"/>
          </w:tcPr>
          <w:p w:rsidR="00517BD9" w:rsidRPr="0010122D" w:rsidRDefault="00517BD9" w:rsidP="000D537D">
            <w:pPr>
              <w:ind w:left="0" w:firstLine="0"/>
              <w:jc w:val="both"/>
              <w:rPr>
                <w:rFonts w:ascii="Times New Roman" w:hAnsi="Times New Roman"/>
                <w:sz w:val="24"/>
                <w:szCs w:val="24"/>
              </w:rPr>
            </w:pPr>
            <w:r>
              <w:rPr>
                <w:rFonts w:ascii="Times New Roman" w:hAnsi="Times New Roman"/>
                <w:sz w:val="24"/>
                <w:szCs w:val="24"/>
              </w:rPr>
              <w:t>15</w:t>
            </w:r>
          </w:p>
        </w:tc>
        <w:tc>
          <w:tcPr>
            <w:tcW w:w="2410" w:type="dxa"/>
          </w:tcPr>
          <w:p w:rsidR="00517BD9" w:rsidRPr="00E927D6" w:rsidRDefault="00517BD9" w:rsidP="00DB34CD">
            <w:pPr>
              <w:spacing w:before="30" w:after="30" w:line="225" w:lineRule="atLeast"/>
              <w:rPr>
                <w:rFonts w:ascii="Times New Roman" w:hAnsi="Times New Roman"/>
                <w:sz w:val="24"/>
                <w:szCs w:val="24"/>
              </w:rPr>
            </w:pPr>
            <w:r w:rsidRPr="00E927D6">
              <w:rPr>
                <w:rFonts w:ascii="Times New Roman" w:hAnsi="Times New Roman"/>
                <w:sz w:val="24"/>
                <w:szCs w:val="24"/>
              </w:rPr>
              <w:t>Формирование плана ВШК согласно требованиям ФГОС</w:t>
            </w:r>
            <w:r w:rsidR="00836E75">
              <w:rPr>
                <w:rFonts w:ascii="Times New Roman" w:hAnsi="Times New Roman"/>
                <w:sz w:val="24"/>
                <w:szCs w:val="24"/>
              </w:rPr>
              <w:t xml:space="preserve"> ООО</w:t>
            </w:r>
          </w:p>
        </w:tc>
        <w:tc>
          <w:tcPr>
            <w:tcW w:w="1559" w:type="dxa"/>
          </w:tcPr>
          <w:p w:rsidR="00517BD9" w:rsidRPr="0010122D" w:rsidRDefault="00517BD9" w:rsidP="00DB34CD">
            <w:pPr>
              <w:ind w:left="0" w:firstLine="0"/>
              <w:jc w:val="center"/>
              <w:rPr>
                <w:rFonts w:ascii="Times New Roman" w:hAnsi="Times New Roman"/>
                <w:sz w:val="24"/>
                <w:szCs w:val="24"/>
              </w:rPr>
            </w:pPr>
          </w:p>
        </w:tc>
        <w:tc>
          <w:tcPr>
            <w:tcW w:w="1985" w:type="dxa"/>
          </w:tcPr>
          <w:p w:rsidR="00517BD9" w:rsidRPr="0010122D" w:rsidRDefault="00517BD9" w:rsidP="00DB34CD">
            <w:pPr>
              <w:ind w:left="0" w:firstLine="0"/>
              <w:jc w:val="center"/>
              <w:rPr>
                <w:rFonts w:ascii="Times New Roman" w:hAnsi="Times New Roman"/>
                <w:sz w:val="24"/>
                <w:szCs w:val="24"/>
              </w:rPr>
            </w:pPr>
          </w:p>
        </w:tc>
        <w:tc>
          <w:tcPr>
            <w:tcW w:w="2800" w:type="dxa"/>
          </w:tcPr>
          <w:p w:rsidR="00517BD9" w:rsidRPr="00E927D6" w:rsidRDefault="00517BD9" w:rsidP="00DB34CD">
            <w:pPr>
              <w:spacing w:before="30" w:after="30" w:line="165" w:lineRule="atLeast"/>
              <w:rPr>
                <w:rFonts w:ascii="Times New Roman" w:hAnsi="Times New Roman"/>
                <w:sz w:val="24"/>
                <w:szCs w:val="24"/>
              </w:rPr>
            </w:pPr>
            <w:r w:rsidRPr="00E927D6">
              <w:rPr>
                <w:rFonts w:ascii="Times New Roman" w:hAnsi="Times New Roman"/>
                <w:sz w:val="24"/>
                <w:szCs w:val="24"/>
              </w:rPr>
              <w:t>Контроль соответствия запланированному результату</w:t>
            </w:r>
          </w:p>
        </w:tc>
      </w:tr>
    </w:tbl>
    <w:p w:rsidR="0021724D" w:rsidRDefault="0021724D" w:rsidP="0021724D">
      <w:pPr>
        <w:jc w:val="center"/>
        <w:rPr>
          <w:rFonts w:ascii="Times New Roman" w:hAnsi="Times New Roman"/>
          <w:sz w:val="24"/>
          <w:szCs w:val="24"/>
        </w:rPr>
      </w:pPr>
    </w:p>
    <w:p w:rsidR="00020E73" w:rsidRPr="00D862A9" w:rsidRDefault="0021724D" w:rsidP="00D862A9">
      <w:pPr>
        <w:rPr>
          <w:rFonts w:ascii="Times New Roman" w:hAnsi="Times New Roman"/>
          <w:sz w:val="24"/>
          <w:szCs w:val="24"/>
        </w:rPr>
      </w:pPr>
      <w:r w:rsidRPr="0021724D">
        <w:rPr>
          <w:rFonts w:ascii="Times New Roman" w:hAnsi="Times New Roman"/>
          <w:b/>
          <w:sz w:val="24"/>
          <w:szCs w:val="24"/>
        </w:rPr>
        <w:t>Создание рабочей группы</w:t>
      </w:r>
      <w:r w:rsidR="00D862A9">
        <w:rPr>
          <w:rFonts w:ascii="Times New Roman" w:hAnsi="Times New Roman"/>
          <w:b/>
          <w:sz w:val="24"/>
          <w:szCs w:val="24"/>
        </w:rPr>
        <w:t xml:space="preserve"> </w:t>
      </w:r>
      <w:r w:rsidR="00D862A9" w:rsidRPr="00D862A9">
        <w:rPr>
          <w:rFonts w:ascii="Times New Roman" w:hAnsi="Times New Roman"/>
          <w:sz w:val="24"/>
          <w:szCs w:val="24"/>
        </w:rPr>
        <w:t>по разработке Образовательной программы относится к числу первоочередных мероприятий, так как данный документ является основным</w:t>
      </w:r>
      <w:r w:rsidR="00D862A9">
        <w:rPr>
          <w:rFonts w:ascii="Times New Roman" w:hAnsi="Times New Roman"/>
          <w:sz w:val="24"/>
          <w:szCs w:val="24"/>
        </w:rPr>
        <w:t xml:space="preserve"> механизмом реализации ФГОС ООО.</w:t>
      </w:r>
    </w:p>
    <w:p w:rsidR="00DB3732" w:rsidRDefault="00020E73" w:rsidP="00EA4029">
      <w:pPr>
        <w:spacing w:after="0" w:line="240" w:lineRule="auto"/>
        <w:ind w:left="0" w:right="0" w:firstLine="0"/>
        <w:rPr>
          <w:rFonts w:ascii="Times New Roman" w:hAnsi="Times New Roman"/>
          <w:b/>
          <w:sz w:val="24"/>
          <w:szCs w:val="24"/>
        </w:rPr>
      </w:pPr>
      <w:r w:rsidRPr="007B2C67">
        <w:rPr>
          <w:rFonts w:ascii="Times New Roman" w:hAnsi="Times New Roman"/>
          <w:b/>
          <w:sz w:val="24"/>
          <w:szCs w:val="24"/>
        </w:rPr>
        <w:t>Состав рабочей группы:</w:t>
      </w:r>
    </w:p>
    <w:p w:rsidR="00420F9A" w:rsidRDefault="00020E73" w:rsidP="00EA4029">
      <w:pPr>
        <w:spacing w:after="0" w:line="240" w:lineRule="auto"/>
        <w:ind w:left="0" w:right="0" w:firstLine="0"/>
        <w:rPr>
          <w:rFonts w:ascii="Times New Roman" w:hAnsi="Times New Roman"/>
          <w:b/>
          <w:sz w:val="24"/>
          <w:szCs w:val="24"/>
        </w:rPr>
      </w:pPr>
      <w:r>
        <w:rPr>
          <w:rFonts w:ascii="Times New Roman" w:hAnsi="Times New Roman"/>
          <w:sz w:val="24"/>
          <w:szCs w:val="24"/>
        </w:rPr>
        <w:t xml:space="preserve">-педагоги </w:t>
      </w:r>
      <w:r w:rsidR="007B2C67">
        <w:rPr>
          <w:rFonts w:ascii="Times New Roman" w:hAnsi="Times New Roman"/>
          <w:sz w:val="24"/>
          <w:szCs w:val="24"/>
        </w:rPr>
        <w:t>начальной школы;</w:t>
      </w:r>
    </w:p>
    <w:p w:rsidR="007B2C67" w:rsidRPr="00420F9A" w:rsidRDefault="007B2C67" w:rsidP="00EA4029">
      <w:pPr>
        <w:spacing w:after="0" w:line="240" w:lineRule="auto"/>
        <w:ind w:left="0" w:right="0"/>
        <w:rPr>
          <w:rFonts w:ascii="Times New Roman" w:hAnsi="Times New Roman"/>
          <w:b/>
          <w:sz w:val="24"/>
          <w:szCs w:val="24"/>
        </w:rPr>
      </w:pPr>
      <w:r>
        <w:rPr>
          <w:rFonts w:ascii="Times New Roman" w:hAnsi="Times New Roman"/>
          <w:sz w:val="24"/>
          <w:szCs w:val="24"/>
        </w:rPr>
        <w:t>-</w:t>
      </w:r>
      <w:r w:rsidRPr="007B2C67">
        <w:rPr>
          <w:rFonts w:ascii="Times New Roman" w:hAnsi="Times New Roman"/>
          <w:sz w:val="24"/>
          <w:szCs w:val="24"/>
        </w:rPr>
        <w:t xml:space="preserve"> </w:t>
      </w:r>
      <w:r>
        <w:rPr>
          <w:rFonts w:ascii="Times New Roman" w:hAnsi="Times New Roman"/>
          <w:sz w:val="24"/>
          <w:szCs w:val="24"/>
        </w:rPr>
        <w:t>педагоги основной школы;</w:t>
      </w:r>
    </w:p>
    <w:p w:rsidR="007B2C67" w:rsidRDefault="007B2C67" w:rsidP="00EA4029">
      <w:pPr>
        <w:spacing w:after="0" w:line="240" w:lineRule="auto"/>
        <w:ind w:left="0" w:right="0"/>
        <w:rPr>
          <w:rFonts w:ascii="Times New Roman" w:hAnsi="Times New Roman"/>
          <w:sz w:val="24"/>
          <w:szCs w:val="24"/>
        </w:rPr>
      </w:pPr>
      <w:r>
        <w:rPr>
          <w:rFonts w:ascii="Times New Roman" w:hAnsi="Times New Roman"/>
          <w:sz w:val="24"/>
          <w:szCs w:val="24"/>
        </w:rPr>
        <w:t>-педагог-психолог;</w:t>
      </w:r>
    </w:p>
    <w:p w:rsidR="007B2C67" w:rsidRDefault="007B2C67" w:rsidP="00EA4029">
      <w:pPr>
        <w:spacing w:after="0" w:line="240" w:lineRule="auto"/>
        <w:ind w:left="0" w:right="0"/>
        <w:rPr>
          <w:rFonts w:ascii="Times New Roman" w:hAnsi="Times New Roman"/>
          <w:sz w:val="24"/>
          <w:szCs w:val="24"/>
        </w:rPr>
      </w:pPr>
      <w:r>
        <w:rPr>
          <w:rFonts w:ascii="Times New Roman" w:hAnsi="Times New Roman"/>
          <w:sz w:val="24"/>
          <w:szCs w:val="24"/>
        </w:rPr>
        <w:t>- заместитель руководителя по учебно-воспитательной работе и воспитательной работе;</w:t>
      </w:r>
    </w:p>
    <w:p w:rsidR="007B2C67" w:rsidRDefault="007B2C67" w:rsidP="00EA4029">
      <w:pPr>
        <w:spacing w:after="0" w:line="240" w:lineRule="auto"/>
        <w:ind w:left="0" w:right="0"/>
        <w:rPr>
          <w:rFonts w:ascii="Times New Roman" w:hAnsi="Times New Roman"/>
          <w:sz w:val="24"/>
          <w:szCs w:val="24"/>
        </w:rPr>
      </w:pPr>
      <w:r>
        <w:rPr>
          <w:rFonts w:ascii="Times New Roman" w:hAnsi="Times New Roman"/>
          <w:sz w:val="24"/>
          <w:szCs w:val="24"/>
        </w:rPr>
        <w:t>-воспитатели группы продленного дня;</w:t>
      </w:r>
    </w:p>
    <w:p w:rsidR="007B2C67" w:rsidRDefault="007B2C67" w:rsidP="00EA4029">
      <w:pPr>
        <w:spacing w:after="0" w:line="240" w:lineRule="auto"/>
        <w:ind w:left="0" w:right="0"/>
        <w:rPr>
          <w:rFonts w:ascii="Times New Roman" w:hAnsi="Times New Roman"/>
          <w:sz w:val="24"/>
          <w:szCs w:val="24"/>
        </w:rPr>
      </w:pPr>
      <w:r>
        <w:rPr>
          <w:rFonts w:ascii="Times New Roman" w:hAnsi="Times New Roman"/>
          <w:sz w:val="24"/>
          <w:szCs w:val="24"/>
        </w:rPr>
        <w:t>-председатели родительской общественности;</w:t>
      </w:r>
    </w:p>
    <w:p w:rsidR="007B2C67" w:rsidRDefault="007B2C67" w:rsidP="00EA4029">
      <w:pPr>
        <w:spacing w:after="0" w:line="240" w:lineRule="auto"/>
        <w:ind w:left="0" w:right="0"/>
        <w:rPr>
          <w:rFonts w:ascii="Times New Roman" w:hAnsi="Times New Roman"/>
          <w:sz w:val="24"/>
          <w:szCs w:val="24"/>
        </w:rPr>
      </w:pPr>
      <w:r>
        <w:rPr>
          <w:rFonts w:ascii="Times New Roman" w:hAnsi="Times New Roman"/>
          <w:sz w:val="24"/>
          <w:szCs w:val="24"/>
        </w:rPr>
        <w:t>-руководители учреждений дополнительного образования;</w:t>
      </w:r>
    </w:p>
    <w:p w:rsidR="007B2C67" w:rsidRDefault="007B2C67" w:rsidP="00EA4029">
      <w:pPr>
        <w:spacing w:after="0" w:line="240" w:lineRule="auto"/>
        <w:ind w:left="0" w:right="0"/>
        <w:rPr>
          <w:rFonts w:ascii="Times New Roman" w:hAnsi="Times New Roman"/>
          <w:sz w:val="24"/>
          <w:szCs w:val="24"/>
        </w:rPr>
      </w:pPr>
      <w:r>
        <w:rPr>
          <w:rFonts w:ascii="Times New Roman" w:hAnsi="Times New Roman"/>
          <w:sz w:val="24"/>
          <w:szCs w:val="24"/>
        </w:rPr>
        <w:t>-руководитель методического объединения.</w:t>
      </w:r>
    </w:p>
    <w:p w:rsidR="00EA4029" w:rsidRDefault="004155E2" w:rsidP="00EA4029">
      <w:pPr>
        <w:spacing w:after="0" w:line="240" w:lineRule="auto"/>
        <w:ind w:left="0" w:right="0"/>
        <w:rPr>
          <w:rFonts w:ascii="Times New Roman" w:hAnsi="Times New Roman"/>
          <w:sz w:val="24"/>
          <w:szCs w:val="24"/>
        </w:rPr>
      </w:pPr>
      <w:r>
        <w:rPr>
          <w:rFonts w:ascii="Times New Roman" w:hAnsi="Times New Roman"/>
          <w:b/>
          <w:sz w:val="24"/>
          <w:szCs w:val="24"/>
        </w:rPr>
        <w:t>Вид</w:t>
      </w:r>
      <w:r w:rsidR="000D15AE" w:rsidRPr="000D15AE">
        <w:rPr>
          <w:rFonts w:ascii="Times New Roman" w:hAnsi="Times New Roman"/>
          <w:b/>
          <w:sz w:val="24"/>
          <w:szCs w:val="24"/>
        </w:rPr>
        <w:t xml:space="preserve"> деятельности группы:</w:t>
      </w:r>
      <w:r>
        <w:rPr>
          <w:rFonts w:ascii="Times New Roman" w:hAnsi="Times New Roman"/>
          <w:b/>
          <w:sz w:val="24"/>
          <w:szCs w:val="24"/>
        </w:rPr>
        <w:t xml:space="preserve"> </w:t>
      </w:r>
      <w:r>
        <w:rPr>
          <w:rFonts w:ascii="Times New Roman" w:hAnsi="Times New Roman"/>
          <w:sz w:val="24"/>
          <w:szCs w:val="24"/>
        </w:rPr>
        <w:t>педагогическое проекти</w:t>
      </w:r>
      <w:r w:rsidRPr="004155E2">
        <w:rPr>
          <w:rFonts w:ascii="Times New Roman" w:hAnsi="Times New Roman"/>
          <w:sz w:val="24"/>
          <w:szCs w:val="24"/>
        </w:rPr>
        <w:t>рование</w:t>
      </w:r>
      <w:r>
        <w:rPr>
          <w:rFonts w:ascii="Times New Roman" w:hAnsi="Times New Roman"/>
          <w:sz w:val="24"/>
          <w:szCs w:val="24"/>
        </w:rPr>
        <w:t>.</w:t>
      </w:r>
    </w:p>
    <w:p w:rsidR="00DB3732" w:rsidRDefault="004155E2" w:rsidP="00EA4029">
      <w:pPr>
        <w:spacing w:after="0" w:line="240" w:lineRule="auto"/>
        <w:ind w:left="0" w:right="0"/>
        <w:rPr>
          <w:rFonts w:ascii="Times New Roman" w:hAnsi="Times New Roman"/>
          <w:sz w:val="24"/>
          <w:szCs w:val="24"/>
        </w:rPr>
      </w:pPr>
      <w:r>
        <w:rPr>
          <w:rFonts w:ascii="Times New Roman" w:hAnsi="Times New Roman"/>
          <w:b/>
          <w:sz w:val="24"/>
          <w:szCs w:val="24"/>
        </w:rPr>
        <w:t>Формы работы:</w:t>
      </w:r>
      <w:r>
        <w:rPr>
          <w:rFonts w:ascii="Times New Roman" w:hAnsi="Times New Roman"/>
          <w:sz w:val="24"/>
          <w:szCs w:val="24"/>
        </w:rPr>
        <w:t xml:space="preserve"> моделирование, дискуссионные и</w:t>
      </w:r>
      <w:r w:rsidR="00DB3732">
        <w:rPr>
          <w:rFonts w:ascii="Times New Roman" w:hAnsi="Times New Roman"/>
          <w:sz w:val="24"/>
          <w:szCs w:val="24"/>
        </w:rPr>
        <w:t xml:space="preserve"> аналитические площадки, анализ</w:t>
      </w:r>
    </w:p>
    <w:p w:rsidR="004155E2" w:rsidRPr="004155E2" w:rsidRDefault="004155E2" w:rsidP="00EA4029">
      <w:pPr>
        <w:spacing w:after="0" w:line="240" w:lineRule="auto"/>
        <w:ind w:left="0" w:right="0"/>
        <w:rPr>
          <w:rFonts w:ascii="Times New Roman" w:hAnsi="Times New Roman"/>
          <w:sz w:val="24"/>
          <w:szCs w:val="24"/>
        </w:rPr>
      </w:pPr>
      <w:r>
        <w:rPr>
          <w:rFonts w:ascii="Times New Roman" w:hAnsi="Times New Roman"/>
          <w:sz w:val="24"/>
          <w:szCs w:val="24"/>
        </w:rPr>
        <w:t>доку</w:t>
      </w:r>
      <w:r w:rsidR="00CA7173">
        <w:rPr>
          <w:rFonts w:ascii="Times New Roman" w:hAnsi="Times New Roman"/>
          <w:sz w:val="24"/>
          <w:szCs w:val="24"/>
        </w:rPr>
        <w:t>ментов, экспертная деятельность, проводит семинары и совещания.</w:t>
      </w:r>
    </w:p>
    <w:p w:rsidR="00DE4601" w:rsidRPr="004155E2" w:rsidRDefault="00DE4601" w:rsidP="00EA4029">
      <w:pPr>
        <w:spacing w:after="0" w:line="240" w:lineRule="auto"/>
        <w:ind w:right="0"/>
        <w:rPr>
          <w:rFonts w:ascii="Times New Roman" w:hAnsi="Times New Roman"/>
          <w:sz w:val="24"/>
          <w:szCs w:val="24"/>
        </w:rPr>
      </w:pPr>
    </w:p>
    <w:p w:rsidR="007B2C67" w:rsidRDefault="007B2C67" w:rsidP="007B2C67">
      <w:pPr>
        <w:jc w:val="center"/>
        <w:rPr>
          <w:rFonts w:ascii="Times New Roman" w:hAnsi="Times New Roman"/>
          <w:b/>
          <w:sz w:val="24"/>
          <w:szCs w:val="24"/>
        </w:rPr>
      </w:pPr>
      <w:r w:rsidRPr="007B2C67">
        <w:rPr>
          <w:rFonts w:ascii="Times New Roman" w:hAnsi="Times New Roman"/>
          <w:b/>
          <w:sz w:val="24"/>
          <w:szCs w:val="24"/>
        </w:rPr>
        <w:t>План деятельности рабочей группы</w:t>
      </w:r>
      <w:r w:rsidR="00DE4601">
        <w:rPr>
          <w:rFonts w:ascii="Times New Roman" w:hAnsi="Times New Roman"/>
          <w:b/>
          <w:sz w:val="24"/>
          <w:szCs w:val="24"/>
        </w:rPr>
        <w:t xml:space="preserve"> по разработке Образовательной программы</w:t>
      </w:r>
    </w:p>
    <w:tbl>
      <w:tblPr>
        <w:tblStyle w:val="a3"/>
        <w:tblW w:w="9391" w:type="dxa"/>
        <w:tblInd w:w="215" w:type="dxa"/>
        <w:tblLook w:val="04A0"/>
      </w:tblPr>
      <w:tblGrid>
        <w:gridCol w:w="602"/>
        <w:gridCol w:w="4080"/>
        <w:gridCol w:w="4709"/>
      </w:tblGrid>
      <w:tr w:rsidR="0046021D" w:rsidTr="00EA4029">
        <w:tc>
          <w:tcPr>
            <w:tcW w:w="602" w:type="dxa"/>
          </w:tcPr>
          <w:p w:rsidR="0046021D" w:rsidRDefault="0046021D" w:rsidP="007B2C67">
            <w:pPr>
              <w:ind w:left="0" w:firstLine="0"/>
              <w:jc w:val="center"/>
              <w:rPr>
                <w:rFonts w:ascii="Times New Roman" w:hAnsi="Times New Roman"/>
                <w:b/>
                <w:sz w:val="24"/>
                <w:szCs w:val="24"/>
              </w:rPr>
            </w:pPr>
            <w:r>
              <w:rPr>
                <w:rFonts w:ascii="Times New Roman" w:hAnsi="Times New Roman"/>
                <w:b/>
                <w:sz w:val="24"/>
                <w:szCs w:val="24"/>
              </w:rPr>
              <w:t>№</w:t>
            </w:r>
          </w:p>
        </w:tc>
        <w:tc>
          <w:tcPr>
            <w:tcW w:w="4080" w:type="dxa"/>
          </w:tcPr>
          <w:p w:rsidR="0046021D" w:rsidRDefault="0046021D" w:rsidP="007B2C67">
            <w:pPr>
              <w:ind w:left="0" w:firstLine="0"/>
              <w:jc w:val="center"/>
              <w:rPr>
                <w:rFonts w:ascii="Times New Roman" w:hAnsi="Times New Roman"/>
                <w:b/>
                <w:sz w:val="24"/>
                <w:szCs w:val="24"/>
              </w:rPr>
            </w:pPr>
            <w:r>
              <w:rPr>
                <w:rFonts w:ascii="Times New Roman" w:hAnsi="Times New Roman"/>
                <w:b/>
                <w:sz w:val="24"/>
                <w:szCs w:val="24"/>
              </w:rPr>
              <w:t>Направления проектирования</w:t>
            </w:r>
          </w:p>
        </w:tc>
        <w:tc>
          <w:tcPr>
            <w:tcW w:w="4709" w:type="dxa"/>
          </w:tcPr>
          <w:p w:rsidR="0046021D" w:rsidRDefault="0046021D" w:rsidP="00E927D6">
            <w:pPr>
              <w:ind w:left="0" w:firstLine="0"/>
              <w:jc w:val="center"/>
              <w:rPr>
                <w:rFonts w:ascii="Times New Roman" w:hAnsi="Times New Roman"/>
                <w:b/>
                <w:sz w:val="24"/>
                <w:szCs w:val="24"/>
              </w:rPr>
            </w:pPr>
            <w:r>
              <w:rPr>
                <w:rFonts w:ascii="Times New Roman" w:hAnsi="Times New Roman"/>
                <w:b/>
                <w:sz w:val="24"/>
                <w:szCs w:val="24"/>
              </w:rPr>
              <w:t>Сроки проектирования</w:t>
            </w:r>
          </w:p>
        </w:tc>
      </w:tr>
      <w:tr w:rsidR="0046021D" w:rsidTr="00EA4029">
        <w:tc>
          <w:tcPr>
            <w:tcW w:w="602" w:type="dxa"/>
          </w:tcPr>
          <w:p w:rsidR="0046021D" w:rsidRPr="00E927D6" w:rsidRDefault="0046021D" w:rsidP="007B2C67">
            <w:pPr>
              <w:ind w:left="0" w:firstLine="0"/>
              <w:jc w:val="center"/>
              <w:rPr>
                <w:rFonts w:ascii="Times New Roman" w:hAnsi="Times New Roman"/>
                <w:sz w:val="24"/>
                <w:szCs w:val="24"/>
              </w:rPr>
            </w:pPr>
            <w:r w:rsidRPr="00E927D6">
              <w:rPr>
                <w:rFonts w:ascii="Times New Roman" w:hAnsi="Times New Roman"/>
                <w:sz w:val="24"/>
                <w:szCs w:val="24"/>
              </w:rPr>
              <w:t>1</w:t>
            </w:r>
          </w:p>
        </w:tc>
        <w:tc>
          <w:tcPr>
            <w:tcW w:w="4080" w:type="dxa"/>
          </w:tcPr>
          <w:p w:rsidR="0046021D" w:rsidRPr="00E927D6" w:rsidRDefault="0046021D" w:rsidP="007B2C67">
            <w:pPr>
              <w:ind w:left="0" w:firstLine="0"/>
              <w:jc w:val="center"/>
              <w:rPr>
                <w:rFonts w:ascii="Times New Roman" w:hAnsi="Times New Roman"/>
                <w:sz w:val="24"/>
                <w:szCs w:val="24"/>
              </w:rPr>
            </w:pPr>
            <w:r w:rsidRPr="00E927D6">
              <w:rPr>
                <w:rFonts w:ascii="Times New Roman" w:hAnsi="Times New Roman"/>
                <w:sz w:val="24"/>
                <w:szCs w:val="24"/>
              </w:rPr>
              <w:t>Проектирование пояснительной записки</w:t>
            </w:r>
          </w:p>
        </w:tc>
        <w:tc>
          <w:tcPr>
            <w:tcW w:w="4709" w:type="dxa"/>
          </w:tcPr>
          <w:p w:rsidR="0046021D" w:rsidRDefault="00E927D6" w:rsidP="007B2C67">
            <w:pPr>
              <w:ind w:left="0" w:firstLine="0"/>
              <w:jc w:val="center"/>
              <w:rPr>
                <w:rFonts w:ascii="Times New Roman" w:hAnsi="Times New Roman"/>
                <w:b/>
                <w:sz w:val="24"/>
                <w:szCs w:val="24"/>
              </w:rPr>
            </w:pPr>
            <w:r>
              <w:rPr>
                <w:rStyle w:val="dash041e005f0431005f044b005f0447005f043d005f044b005f0439005f005fchar1char1"/>
              </w:rPr>
              <w:t>01.01.15 - 31.05.15г.</w:t>
            </w:r>
          </w:p>
        </w:tc>
      </w:tr>
      <w:tr w:rsidR="0046021D" w:rsidTr="00EA4029">
        <w:tc>
          <w:tcPr>
            <w:tcW w:w="602" w:type="dxa"/>
          </w:tcPr>
          <w:p w:rsidR="0046021D" w:rsidRPr="00E927D6" w:rsidRDefault="0046021D" w:rsidP="007B2C67">
            <w:pPr>
              <w:ind w:left="0" w:firstLine="0"/>
              <w:jc w:val="center"/>
              <w:rPr>
                <w:rFonts w:ascii="Times New Roman" w:hAnsi="Times New Roman"/>
                <w:sz w:val="24"/>
                <w:szCs w:val="24"/>
              </w:rPr>
            </w:pPr>
            <w:r w:rsidRPr="00E927D6">
              <w:rPr>
                <w:rFonts w:ascii="Times New Roman" w:hAnsi="Times New Roman"/>
                <w:sz w:val="24"/>
                <w:szCs w:val="24"/>
              </w:rPr>
              <w:t>2</w:t>
            </w:r>
          </w:p>
        </w:tc>
        <w:tc>
          <w:tcPr>
            <w:tcW w:w="4080" w:type="dxa"/>
          </w:tcPr>
          <w:p w:rsidR="0046021D" w:rsidRPr="00E927D6" w:rsidRDefault="0046021D" w:rsidP="007B2C67">
            <w:pPr>
              <w:ind w:left="0" w:firstLine="0"/>
              <w:jc w:val="center"/>
              <w:rPr>
                <w:rFonts w:ascii="Times New Roman" w:hAnsi="Times New Roman"/>
                <w:sz w:val="24"/>
                <w:szCs w:val="24"/>
              </w:rPr>
            </w:pPr>
            <w:r w:rsidRPr="00E927D6">
              <w:rPr>
                <w:rFonts w:ascii="Times New Roman" w:hAnsi="Times New Roman"/>
                <w:sz w:val="24"/>
                <w:szCs w:val="24"/>
              </w:rPr>
              <w:t xml:space="preserve">Определение планируемых результатов освоения </w:t>
            </w:r>
            <w:proofErr w:type="gramStart"/>
            <w:r w:rsidRPr="00E927D6">
              <w:rPr>
                <w:rFonts w:ascii="Times New Roman" w:hAnsi="Times New Roman"/>
                <w:sz w:val="24"/>
                <w:szCs w:val="24"/>
              </w:rPr>
              <w:t>обучающимися</w:t>
            </w:r>
            <w:proofErr w:type="gramEnd"/>
            <w:r w:rsidRPr="00E927D6">
              <w:rPr>
                <w:rFonts w:ascii="Times New Roman" w:hAnsi="Times New Roman"/>
                <w:sz w:val="24"/>
                <w:szCs w:val="24"/>
              </w:rPr>
              <w:t xml:space="preserve"> Образовательной программы.</w:t>
            </w:r>
          </w:p>
        </w:tc>
        <w:tc>
          <w:tcPr>
            <w:tcW w:w="4709" w:type="dxa"/>
          </w:tcPr>
          <w:p w:rsidR="0046021D" w:rsidRDefault="00E927D6" w:rsidP="007B2C67">
            <w:pPr>
              <w:ind w:left="0" w:firstLine="0"/>
              <w:jc w:val="center"/>
              <w:rPr>
                <w:rFonts w:ascii="Times New Roman" w:hAnsi="Times New Roman"/>
                <w:b/>
                <w:sz w:val="24"/>
                <w:szCs w:val="24"/>
              </w:rPr>
            </w:pPr>
            <w:r>
              <w:rPr>
                <w:rStyle w:val="dash041e005f0431005f044b005f0447005f043d005f044b005f0439005f005fchar1char1"/>
              </w:rPr>
              <w:t>01.01.15 - 31.05.15г</w:t>
            </w:r>
          </w:p>
        </w:tc>
      </w:tr>
      <w:tr w:rsidR="0046021D" w:rsidTr="00EA4029">
        <w:tc>
          <w:tcPr>
            <w:tcW w:w="602" w:type="dxa"/>
          </w:tcPr>
          <w:p w:rsidR="0046021D" w:rsidRPr="00E927D6" w:rsidRDefault="0046021D" w:rsidP="007B2C67">
            <w:pPr>
              <w:ind w:left="0" w:firstLine="0"/>
              <w:jc w:val="center"/>
              <w:rPr>
                <w:rFonts w:ascii="Times New Roman" w:hAnsi="Times New Roman"/>
                <w:sz w:val="24"/>
                <w:szCs w:val="24"/>
              </w:rPr>
            </w:pPr>
            <w:r w:rsidRPr="00E927D6">
              <w:rPr>
                <w:rFonts w:ascii="Times New Roman" w:hAnsi="Times New Roman"/>
                <w:sz w:val="24"/>
                <w:szCs w:val="24"/>
              </w:rPr>
              <w:t>3</w:t>
            </w:r>
          </w:p>
        </w:tc>
        <w:tc>
          <w:tcPr>
            <w:tcW w:w="4080" w:type="dxa"/>
          </w:tcPr>
          <w:p w:rsidR="0046021D" w:rsidRPr="00E927D6" w:rsidRDefault="0046021D" w:rsidP="007B2C67">
            <w:pPr>
              <w:ind w:left="0" w:firstLine="0"/>
              <w:jc w:val="center"/>
              <w:rPr>
                <w:rFonts w:ascii="Times New Roman" w:hAnsi="Times New Roman"/>
                <w:sz w:val="24"/>
                <w:szCs w:val="24"/>
              </w:rPr>
            </w:pPr>
            <w:r w:rsidRPr="00E927D6">
              <w:rPr>
                <w:rFonts w:ascii="Times New Roman" w:hAnsi="Times New Roman"/>
                <w:sz w:val="24"/>
                <w:szCs w:val="24"/>
              </w:rPr>
              <w:t>Разработка учебного план</w:t>
            </w:r>
            <w:proofErr w:type="gramStart"/>
            <w:r w:rsidRPr="00E927D6">
              <w:rPr>
                <w:rFonts w:ascii="Times New Roman" w:hAnsi="Times New Roman"/>
                <w:sz w:val="24"/>
                <w:szCs w:val="24"/>
              </w:rPr>
              <w:t xml:space="preserve">а </w:t>
            </w:r>
            <w:r w:rsidR="00DE4601" w:rsidRPr="00E927D6">
              <w:rPr>
                <w:rFonts w:ascii="Times New Roman" w:hAnsi="Times New Roman"/>
                <w:sz w:val="24"/>
                <w:szCs w:val="24"/>
              </w:rPr>
              <w:t>ООО</w:t>
            </w:r>
            <w:proofErr w:type="gramEnd"/>
          </w:p>
        </w:tc>
        <w:tc>
          <w:tcPr>
            <w:tcW w:w="4709" w:type="dxa"/>
          </w:tcPr>
          <w:p w:rsidR="0046021D" w:rsidRDefault="00E927D6" w:rsidP="007B2C67">
            <w:pPr>
              <w:ind w:left="0" w:firstLine="0"/>
              <w:jc w:val="center"/>
              <w:rPr>
                <w:rFonts w:ascii="Times New Roman" w:hAnsi="Times New Roman"/>
                <w:b/>
                <w:sz w:val="24"/>
                <w:szCs w:val="24"/>
              </w:rPr>
            </w:pPr>
            <w:r>
              <w:rPr>
                <w:rStyle w:val="dash041e005f0431005f044b005f0447005f043d005f044b005f0439005f005fchar1char1"/>
              </w:rPr>
              <w:t>01.01.15 - 31.05.15г</w:t>
            </w:r>
          </w:p>
        </w:tc>
      </w:tr>
      <w:tr w:rsidR="00E927D6" w:rsidTr="00EA4029">
        <w:tc>
          <w:tcPr>
            <w:tcW w:w="602" w:type="dxa"/>
          </w:tcPr>
          <w:p w:rsidR="00E927D6" w:rsidRPr="00E927D6" w:rsidRDefault="00E927D6" w:rsidP="007B2C67">
            <w:pPr>
              <w:ind w:left="0" w:firstLine="0"/>
              <w:jc w:val="center"/>
              <w:rPr>
                <w:rFonts w:ascii="Times New Roman" w:hAnsi="Times New Roman"/>
                <w:sz w:val="24"/>
                <w:szCs w:val="24"/>
              </w:rPr>
            </w:pPr>
            <w:r w:rsidRPr="00E927D6">
              <w:rPr>
                <w:rFonts w:ascii="Times New Roman" w:hAnsi="Times New Roman"/>
                <w:sz w:val="24"/>
                <w:szCs w:val="24"/>
              </w:rPr>
              <w:t>4</w:t>
            </w:r>
          </w:p>
        </w:tc>
        <w:tc>
          <w:tcPr>
            <w:tcW w:w="4080" w:type="dxa"/>
          </w:tcPr>
          <w:p w:rsidR="00E927D6" w:rsidRPr="00E927D6" w:rsidRDefault="00E927D6" w:rsidP="007B2C67">
            <w:pPr>
              <w:ind w:left="0" w:firstLine="0"/>
              <w:jc w:val="center"/>
              <w:rPr>
                <w:rFonts w:ascii="Times New Roman" w:hAnsi="Times New Roman"/>
                <w:sz w:val="24"/>
                <w:szCs w:val="24"/>
              </w:rPr>
            </w:pPr>
            <w:r w:rsidRPr="00E927D6">
              <w:rPr>
                <w:rFonts w:ascii="Times New Roman" w:hAnsi="Times New Roman"/>
                <w:sz w:val="24"/>
                <w:szCs w:val="24"/>
              </w:rPr>
              <w:t xml:space="preserve">Создание программы развития УУД на ступени основного общего </w:t>
            </w:r>
            <w:r w:rsidRPr="00E927D6">
              <w:rPr>
                <w:rFonts w:ascii="Times New Roman" w:hAnsi="Times New Roman"/>
                <w:sz w:val="24"/>
                <w:szCs w:val="24"/>
              </w:rPr>
              <w:lastRenderedPageBreak/>
              <w:t>образования</w:t>
            </w:r>
          </w:p>
        </w:tc>
        <w:tc>
          <w:tcPr>
            <w:tcW w:w="4709" w:type="dxa"/>
          </w:tcPr>
          <w:p w:rsidR="00E927D6" w:rsidRDefault="00E927D6" w:rsidP="00DB34CD">
            <w:pPr>
              <w:ind w:left="0" w:firstLine="0"/>
              <w:jc w:val="center"/>
              <w:rPr>
                <w:rFonts w:ascii="Times New Roman" w:hAnsi="Times New Roman"/>
                <w:b/>
                <w:sz w:val="24"/>
                <w:szCs w:val="24"/>
              </w:rPr>
            </w:pPr>
            <w:r>
              <w:rPr>
                <w:rStyle w:val="dash041e005f0431005f044b005f0447005f043d005f044b005f0439005f005fchar1char1"/>
              </w:rPr>
              <w:lastRenderedPageBreak/>
              <w:t>01.01.15 - 31.05.15г.</w:t>
            </w:r>
          </w:p>
        </w:tc>
      </w:tr>
      <w:tr w:rsidR="00E927D6" w:rsidTr="00EA4029">
        <w:tc>
          <w:tcPr>
            <w:tcW w:w="602" w:type="dxa"/>
          </w:tcPr>
          <w:p w:rsidR="00E927D6" w:rsidRPr="00E927D6" w:rsidRDefault="00E927D6" w:rsidP="000D537D">
            <w:pPr>
              <w:ind w:left="0" w:firstLine="0"/>
              <w:jc w:val="center"/>
              <w:rPr>
                <w:rFonts w:ascii="Times New Roman" w:hAnsi="Times New Roman"/>
                <w:sz w:val="24"/>
                <w:szCs w:val="24"/>
              </w:rPr>
            </w:pPr>
            <w:r w:rsidRPr="00E927D6">
              <w:rPr>
                <w:rFonts w:ascii="Times New Roman" w:hAnsi="Times New Roman"/>
                <w:sz w:val="24"/>
                <w:szCs w:val="24"/>
              </w:rPr>
              <w:lastRenderedPageBreak/>
              <w:t>5</w:t>
            </w:r>
          </w:p>
        </w:tc>
        <w:tc>
          <w:tcPr>
            <w:tcW w:w="4080" w:type="dxa"/>
          </w:tcPr>
          <w:p w:rsidR="00E927D6" w:rsidRPr="00E927D6" w:rsidRDefault="00E927D6" w:rsidP="000D537D">
            <w:pPr>
              <w:ind w:left="0" w:firstLine="0"/>
              <w:jc w:val="center"/>
              <w:rPr>
                <w:rFonts w:ascii="Times New Roman" w:hAnsi="Times New Roman"/>
                <w:sz w:val="24"/>
                <w:szCs w:val="24"/>
              </w:rPr>
            </w:pPr>
            <w:r w:rsidRPr="00E927D6">
              <w:rPr>
                <w:rFonts w:ascii="Times New Roman" w:hAnsi="Times New Roman"/>
                <w:sz w:val="24"/>
                <w:szCs w:val="24"/>
              </w:rPr>
              <w:t xml:space="preserve">Отбор и разработка программ </w:t>
            </w:r>
            <w:proofErr w:type="spellStart"/>
            <w:proofErr w:type="gramStart"/>
            <w:r w:rsidRPr="00E927D6">
              <w:rPr>
                <w:rFonts w:ascii="Times New Roman" w:hAnsi="Times New Roman"/>
                <w:sz w:val="24"/>
                <w:szCs w:val="24"/>
              </w:rPr>
              <w:t>учебных-предметов</w:t>
            </w:r>
            <w:proofErr w:type="spellEnd"/>
            <w:proofErr w:type="gramEnd"/>
          </w:p>
        </w:tc>
        <w:tc>
          <w:tcPr>
            <w:tcW w:w="4709" w:type="dxa"/>
          </w:tcPr>
          <w:p w:rsidR="00E927D6" w:rsidRDefault="00E927D6" w:rsidP="00DB34CD">
            <w:pPr>
              <w:ind w:left="0" w:firstLine="0"/>
              <w:jc w:val="center"/>
              <w:rPr>
                <w:rFonts w:ascii="Times New Roman" w:hAnsi="Times New Roman"/>
                <w:b/>
                <w:sz w:val="24"/>
                <w:szCs w:val="24"/>
              </w:rPr>
            </w:pPr>
            <w:r>
              <w:rPr>
                <w:rStyle w:val="dash041e005f0431005f044b005f0447005f043d005f044b005f0439005f005fchar1char1"/>
              </w:rPr>
              <w:t>01.01.15 - 31.05.15г</w:t>
            </w:r>
          </w:p>
        </w:tc>
      </w:tr>
      <w:tr w:rsidR="00E927D6" w:rsidTr="00EA4029">
        <w:tc>
          <w:tcPr>
            <w:tcW w:w="602" w:type="dxa"/>
          </w:tcPr>
          <w:p w:rsidR="00E927D6" w:rsidRPr="00E927D6" w:rsidRDefault="00E927D6" w:rsidP="007B2C67">
            <w:pPr>
              <w:ind w:left="0" w:firstLine="0"/>
              <w:jc w:val="center"/>
              <w:rPr>
                <w:rFonts w:ascii="Times New Roman" w:hAnsi="Times New Roman"/>
                <w:sz w:val="24"/>
                <w:szCs w:val="24"/>
              </w:rPr>
            </w:pPr>
            <w:r w:rsidRPr="00E927D6">
              <w:rPr>
                <w:rFonts w:ascii="Times New Roman" w:hAnsi="Times New Roman"/>
                <w:sz w:val="24"/>
                <w:szCs w:val="24"/>
              </w:rPr>
              <w:t>6</w:t>
            </w:r>
          </w:p>
        </w:tc>
        <w:tc>
          <w:tcPr>
            <w:tcW w:w="4080" w:type="dxa"/>
          </w:tcPr>
          <w:p w:rsidR="00E927D6" w:rsidRPr="00E927D6" w:rsidRDefault="00E927D6" w:rsidP="007B2C67">
            <w:pPr>
              <w:ind w:left="0" w:firstLine="0"/>
              <w:jc w:val="center"/>
              <w:rPr>
                <w:rFonts w:ascii="Times New Roman" w:hAnsi="Times New Roman"/>
                <w:sz w:val="24"/>
                <w:szCs w:val="24"/>
              </w:rPr>
            </w:pPr>
            <w:r w:rsidRPr="00E927D6">
              <w:rPr>
                <w:rFonts w:ascii="Times New Roman" w:hAnsi="Times New Roman"/>
                <w:sz w:val="24"/>
                <w:szCs w:val="24"/>
              </w:rPr>
              <w:t>Проектирование программы воспитания и социализации обучающихся на ступен</w:t>
            </w:r>
            <w:proofErr w:type="gramStart"/>
            <w:r w:rsidRPr="00E927D6">
              <w:rPr>
                <w:rFonts w:ascii="Times New Roman" w:hAnsi="Times New Roman"/>
                <w:sz w:val="24"/>
                <w:szCs w:val="24"/>
              </w:rPr>
              <w:t>и ООО</w:t>
            </w:r>
            <w:proofErr w:type="gramEnd"/>
          </w:p>
        </w:tc>
        <w:tc>
          <w:tcPr>
            <w:tcW w:w="4709" w:type="dxa"/>
          </w:tcPr>
          <w:p w:rsidR="00E927D6" w:rsidRDefault="00E927D6" w:rsidP="00DB34CD">
            <w:pPr>
              <w:ind w:left="0" w:firstLine="0"/>
              <w:jc w:val="center"/>
              <w:rPr>
                <w:rFonts w:ascii="Times New Roman" w:hAnsi="Times New Roman"/>
                <w:b/>
                <w:sz w:val="24"/>
                <w:szCs w:val="24"/>
              </w:rPr>
            </w:pPr>
            <w:r>
              <w:rPr>
                <w:rStyle w:val="dash041e005f0431005f044b005f0447005f043d005f044b005f0439005f005fchar1char1"/>
              </w:rPr>
              <w:t>01.01.15 - 31.05.15г</w:t>
            </w:r>
          </w:p>
        </w:tc>
      </w:tr>
      <w:tr w:rsidR="00EA4029" w:rsidTr="00EA4029">
        <w:tc>
          <w:tcPr>
            <w:tcW w:w="602" w:type="dxa"/>
          </w:tcPr>
          <w:p w:rsidR="00EA4029" w:rsidRPr="00E927D6" w:rsidRDefault="00EA4029" w:rsidP="007B2C67">
            <w:pPr>
              <w:ind w:left="0" w:firstLine="0"/>
              <w:jc w:val="center"/>
              <w:rPr>
                <w:rFonts w:ascii="Times New Roman" w:hAnsi="Times New Roman"/>
                <w:sz w:val="24"/>
                <w:szCs w:val="24"/>
              </w:rPr>
            </w:pPr>
            <w:r w:rsidRPr="00E927D6">
              <w:rPr>
                <w:rFonts w:ascii="Times New Roman" w:hAnsi="Times New Roman"/>
                <w:sz w:val="24"/>
                <w:szCs w:val="24"/>
              </w:rPr>
              <w:t>7</w:t>
            </w:r>
          </w:p>
        </w:tc>
        <w:tc>
          <w:tcPr>
            <w:tcW w:w="4080" w:type="dxa"/>
          </w:tcPr>
          <w:p w:rsidR="00EA4029" w:rsidRPr="00E927D6" w:rsidRDefault="00EA4029" w:rsidP="007B2C67">
            <w:pPr>
              <w:ind w:left="0" w:firstLine="0"/>
              <w:jc w:val="center"/>
              <w:rPr>
                <w:rFonts w:ascii="Times New Roman" w:hAnsi="Times New Roman"/>
                <w:sz w:val="24"/>
                <w:szCs w:val="24"/>
              </w:rPr>
            </w:pPr>
            <w:r w:rsidRPr="00E927D6">
              <w:rPr>
                <w:rFonts w:ascii="Times New Roman" w:hAnsi="Times New Roman"/>
                <w:sz w:val="24"/>
                <w:szCs w:val="24"/>
              </w:rPr>
              <w:t>Разработка программы коррекционной работы</w:t>
            </w:r>
          </w:p>
        </w:tc>
        <w:tc>
          <w:tcPr>
            <w:tcW w:w="4709" w:type="dxa"/>
          </w:tcPr>
          <w:p w:rsidR="00EA4029" w:rsidRDefault="00EA4029" w:rsidP="00DB34CD">
            <w:pPr>
              <w:ind w:left="0" w:firstLine="0"/>
              <w:jc w:val="center"/>
              <w:rPr>
                <w:rFonts w:ascii="Times New Roman" w:hAnsi="Times New Roman"/>
                <w:b/>
                <w:sz w:val="24"/>
                <w:szCs w:val="24"/>
              </w:rPr>
            </w:pPr>
            <w:r>
              <w:rPr>
                <w:rStyle w:val="dash041e005f0431005f044b005f0447005f043d005f044b005f0439005f005fchar1char1"/>
              </w:rPr>
              <w:t>01.01.15 - 31.05.15г.</w:t>
            </w:r>
          </w:p>
        </w:tc>
      </w:tr>
      <w:tr w:rsidR="00EA4029" w:rsidTr="00EA4029">
        <w:tc>
          <w:tcPr>
            <w:tcW w:w="602" w:type="dxa"/>
          </w:tcPr>
          <w:p w:rsidR="00EA4029" w:rsidRPr="00E927D6" w:rsidRDefault="00EA4029" w:rsidP="007B2C67">
            <w:pPr>
              <w:ind w:left="0" w:firstLine="0"/>
              <w:jc w:val="center"/>
              <w:rPr>
                <w:rFonts w:ascii="Times New Roman" w:hAnsi="Times New Roman"/>
                <w:sz w:val="24"/>
                <w:szCs w:val="24"/>
              </w:rPr>
            </w:pPr>
            <w:r w:rsidRPr="00E927D6">
              <w:rPr>
                <w:rFonts w:ascii="Times New Roman" w:hAnsi="Times New Roman"/>
                <w:sz w:val="24"/>
                <w:szCs w:val="24"/>
              </w:rPr>
              <w:t>8</w:t>
            </w:r>
          </w:p>
        </w:tc>
        <w:tc>
          <w:tcPr>
            <w:tcW w:w="4080" w:type="dxa"/>
          </w:tcPr>
          <w:p w:rsidR="00EA4029" w:rsidRPr="00E927D6" w:rsidRDefault="00EA4029" w:rsidP="007B2C67">
            <w:pPr>
              <w:ind w:left="0" w:firstLine="0"/>
              <w:jc w:val="center"/>
              <w:rPr>
                <w:rFonts w:ascii="Times New Roman" w:hAnsi="Times New Roman"/>
                <w:sz w:val="24"/>
                <w:szCs w:val="24"/>
              </w:rPr>
            </w:pPr>
            <w:r w:rsidRPr="00E927D6">
              <w:rPr>
                <w:rFonts w:ascii="Times New Roman" w:hAnsi="Times New Roman"/>
                <w:sz w:val="24"/>
                <w:szCs w:val="24"/>
              </w:rPr>
              <w:t xml:space="preserve">Создание </w:t>
            </w:r>
            <w:proofErr w:type="gramStart"/>
            <w:r w:rsidRPr="00E927D6">
              <w:rPr>
                <w:rFonts w:ascii="Times New Roman" w:hAnsi="Times New Roman"/>
                <w:sz w:val="24"/>
                <w:szCs w:val="24"/>
              </w:rPr>
              <w:t>системы оценки</w:t>
            </w:r>
            <w:r>
              <w:rPr>
                <w:rFonts w:ascii="Times New Roman" w:hAnsi="Times New Roman"/>
                <w:sz w:val="24"/>
                <w:szCs w:val="24"/>
              </w:rPr>
              <w:t xml:space="preserve"> </w:t>
            </w:r>
            <w:r w:rsidRPr="00E927D6">
              <w:rPr>
                <w:rFonts w:ascii="Times New Roman" w:hAnsi="Times New Roman"/>
                <w:sz w:val="24"/>
                <w:szCs w:val="24"/>
              </w:rPr>
              <w:t>достижения планируемых результатов освоения</w:t>
            </w:r>
            <w:proofErr w:type="gramEnd"/>
            <w:r w:rsidRPr="00E927D6">
              <w:rPr>
                <w:rFonts w:ascii="Times New Roman" w:hAnsi="Times New Roman"/>
                <w:sz w:val="24"/>
                <w:szCs w:val="24"/>
              </w:rPr>
              <w:t xml:space="preserve"> ОПООО</w:t>
            </w:r>
          </w:p>
        </w:tc>
        <w:tc>
          <w:tcPr>
            <w:tcW w:w="4709" w:type="dxa"/>
          </w:tcPr>
          <w:p w:rsidR="00EA4029" w:rsidRDefault="00EA4029" w:rsidP="00DB34CD">
            <w:pPr>
              <w:ind w:left="0" w:firstLine="0"/>
              <w:jc w:val="center"/>
              <w:rPr>
                <w:rFonts w:ascii="Times New Roman" w:hAnsi="Times New Roman"/>
                <w:b/>
                <w:sz w:val="24"/>
                <w:szCs w:val="24"/>
              </w:rPr>
            </w:pPr>
            <w:r>
              <w:rPr>
                <w:rStyle w:val="dash041e005f0431005f044b005f0447005f043d005f044b005f0439005f005fchar1char1"/>
              </w:rPr>
              <w:t>01.01.15 - 31.05.15г</w:t>
            </w:r>
          </w:p>
        </w:tc>
      </w:tr>
    </w:tbl>
    <w:p w:rsidR="00DB3732" w:rsidRDefault="00DB3732" w:rsidP="00DB3732">
      <w:pPr>
        <w:rPr>
          <w:rFonts w:ascii="Times New Roman" w:hAnsi="Times New Roman"/>
          <w:sz w:val="24"/>
          <w:szCs w:val="24"/>
        </w:rPr>
      </w:pPr>
    </w:p>
    <w:p w:rsidR="0021724D" w:rsidRDefault="00DB3732" w:rsidP="0021724D">
      <w:pPr>
        <w:spacing w:after="0" w:line="240" w:lineRule="auto"/>
        <w:ind w:right="0"/>
        <w:rPr>
          <w:rFonts w:ascii="Times New Roman" w:hAnsi="Times New Roman"/>
          <w:sz w:val="24"/>
          <w:szCs w:val="24"/>
        </w:rPr>
      </w:pPr>
      <w:r>
        <w:rPr>
          <w:rFonts w:ascii="Times New Roman" w:hAnsi="Times New Roman"/>
          <w:sz w:val="24"/>
          <w:szCs w:val="24"/>
        </w:rPr>
        <w:t xml:space="preserve">        Проект плана работы группы включает в себя восемь направлений проектирования, соответствующих структурным компонентам Образовательной программ</w:t>
      </w:r>
      <w:proofErr w:type="gramStart"/>
      <w:r>
        <w:rPr>
          <w:rFonts w:ascii="Times New Roman" w:hAnsi="Times New Roman"/>
          <w:sz w:val="24"/>
          <w:szCs w:val="24"/>
        </w:rPr>
        <w:t>ы</w:t>
      </w:r>
      <w:r w:rsidR="00836E75">
        <w:rPr>
          <w:rFonts w:ascii="Times New Roman" w:hAnsi="Times New Roman"/>
          <w:sz w:val="24"/>
          <w:szCs w:val="24"/>
        </w:rPr>
        <w:t xml:space="preserve"> ООО</w:t>
      </w:r>
      <w:proofErr w:type="gramEnd"/>
      <w:r>
        <w:rPr>
          <w:rFonts w:ascii="Times New Roman" w:hAnsi="Times New Roman"/>
          <w:sz w:val="24"/>
          <w:szCs w:val="24"/>
        </w:rPr>
        <w:t xml:space="preserve">. </w:t>
      </w:r>
      <w:r w:rsidR="0021724D">
        <w:rPr>
          <w:rFonts w:ascii="Times New Roman" w:hAnsi="Times New Roman"/>
          <w:sz w:val="24"/>
          <w:szCs w:val="24"/>
        </w:rPr>
        <w:t xml:space="preserve">                                          </w:t>
      </w:r>
      <w:r>
        <w:rPr>
          <w:rFonts w:ascii="Times New Roman" w:hAnsi="Times New Roman"/>
          <w:sz w:val="24"/>
          <w:szCs w:val="24"/>
        </w:rPr>
        <w:t>Руководитель ОУ совместно с руководителем</w:t>
      </w:r>
      <w:r w:rsidR="0021724D">
        <w:rPr>
          <w:rFonts w:ascii="Times New Roman" w:hAnsi="Times New Roman"/>
          <w:sz w:val="24"/>
          <w:szCs w:val="24"/>
        </w:rPr>
        <w:t xml:space="preserve"> группы определяет основное содержание, сроки и формы проектирования, а также обсуждения промежуточных и конечных результатов.</w:t>
      </w:r>
    </w:p>
    <w:p w:rsidR="00E927D6" w:rsidRPr="003F0707" w:rsidRDefault="0021724D" w:rsidP="003F0707">
      <w:pPr>
        <w:spacing w:after="0" w:line="240" w:lineRule="auto"/>
        <w:ind w:right="0"/>
        <w:rPr>
          <w:rFonts w:ascii="Times New Roman" w:hAnsi="Times New Roman"/>
          <w:sz w:val="24"/>
          <w:szCs w:val="24"/>
        </w:rPr>
      </w:pPr>
      <w:r>
        <w:rPr>
          <w:rFonts w:ascii="Times New Roman" w:hAnsi="Times New Roman"/>
          <w:sz w:val="24"/>
          <w:szCs w:val="24"/>
        </w:rPr>
        <w:t xml:space="preserve">        Кроме того перед началом проектирования важно сформулировать (определить, уточнить) особенности ОУ с учетом его типа, кадровых, материально-технических и финансовых условий. Эти особенности повлияют на содержание каждого из разделов Образовательной программы.</w:t>
      </w:r>
    </w:p>
    <w:p w:rsidR="003F0707" w:rsidRDefault="003F0707" w:rsidP="004155E2">
      <w:pPr>
        <w:jc w:val="center"/>
        <w:rPr>
          <w:rFonts w:ascii="Times New Roman" w:hAnsi="Times New Roman"/>
          <w:b/>
          <w:sz w:val="24"/>
          <w:szCs w:val="24"/>
        </w:rPr>
      </w:pPr>
    </w:p>
    <w:p w:rsidR="004155E2" w:rsidRDefault="00D862A9" w:rsidP="004155E2">
      <w:pPr>
        <w:jc w:val="center"/>
        <w:rPr>
          <w:rFonts w:ascii="Times New Roman" w:hAnsi="Times New Roman"/>
          <w:b/>
          <w:sz w:val="24"/>
          <w:szCs w:val="24"/>
        </w:rPr>
      </w:pPr>
      <w:r w:rsidRPr="0021724D">
        <w:rPr>
          <w:rFonts w:ascii="Times New Roman" w:hAnsi="Times New Roman"/>
          <w:b/>
          <w:sz w:val="24"/>
          <w:szCs w:val="24"/>
        </w:rPr>
        <w:t xml:space="preserve">Создание </w:t>
      </w:r>
      <w:r>
        <w:rPr>
          <w:rFonts w:ascii="Times New Roman" w:hAnsi="Times New Roman"/>
          <w:b/>
          <w:sz w:val="24"/>
          <w:szCs w:val="24"/>
        </w:rPr>
        <w:t>координационного</w:t>
      </w:r>
      <w:r w:rsidR="004155E2" w:rsidRPr="004155E2">
        <w:rPr>
          <w:rFonts w:ascii="Times New Roman" w:hAnsi="Times New Roman"/>
          <w:b/>
          <w:sz w:val="24"/>
          <w:szCs w:val="24"/>
        </w:rPr>
        <w:t xml:space="preserve"> совет</w:t>
      </w:r>
      <w:r>
        <w:rPr>
          <w:rFonts w:ascii="Times New Roman" w:hAnsi="Times New Roman"/>
          <w:b/>
          <w:sz w:val="24"/>
          <w:szCs w:val="24"/>
        </w:rPr>
        <w:t>а</w:t>
      </w:r>
      <w:r w:rsidR="004155E2" w:rsidRPr="004155E2">
        <w:rPr>
          <w:rFonts w:ascii="Times New Roman" w:hAnsi="Times New Roman"/>
          <w:b/>
          <w:sz w:val="24"/>
          <w:szCs w:val="24"/>
        </w:rPr>
        <w:t xml:space="preserve"> по введению ФГОС ООО.</w:t>
      </w:r>
    </w:p>
    <w:p w:rsidR="003F0707" w:rsidRPr="003F0707" w:rsidRDefault="003F0707" w:rsidP="003F0707">
      <w:pPr>
        <w:spacing w:after="0" w:line="240" w:lineRule="auto"/>
        <w:ind w:right="0"/>
        <w:rPr>
          <w:rFonts w:ascii="Times New Roman" w:hAnsi="Times New Roman"/>
          <w:sz w:val="24"/>
          <w:szCs w:val="24"/>
        </w:rPr>
      </w:pPr>
      <w:r>
        <w:rPr>
          <w:rFonts w:ascii="Times New Roman" w:hAnsi="Times New Roman"/>
          <w:sz w:val="24"/>
          <w:szCs w:val="24"/>
        </w:rPr>
        <w:t xml:space="preserve">          Данная задача связана с включением органов самоуправления образовательным учреждением в деятельность по введению ФГОС.</w:t>
      </w:r>
    </w:p>
    <w:p w:rsidR="00420F9A" w:rsidRDefault="00E927D6" w:rsidP="003F0707">
      <w:pPr>
        <w:spacing w:after="0" w:line="240" w:lineRule="auto"/>
        <w:ind w:right="0"/>
        <w:jc w:val="both"/>
        <w:rPr>
          <w:rFonts w:ascii="Times New Roman" w:hAnsi="Times New Roman"/>
          <w:sz w:val="24"/>
          <w:szCs w:val="24"/>
        </w:rPr>
      </w:pPr>
      <w:r>
        <w:rPr>
          <w:rFonts w:ascii="Times New Roman" w:hAnsi="Times New Roman"/>
          <w:sz w:val="24"/>
          <w:szCs w:val="24"/>
        </w:rPr>
        <w:t xml:space="preserve">         </w:t>
      </w:r>
      <w:r w:rsidR="00420F9A" w:rsidRPr="00420F9A">
        <w:rPr>
          <w:rFonts w:ascii="Times New Roman" w:hAnsi="Times New Roman"/>
          <w:sz w:val="24"/>
          <w:szCs w:val="24"/>
        </w:rPr>
        <w:t>Координационный совет</w:t>
      </w:r>
      <w:r w:rsidR="00420F9A">
        <w:rPr>
          <w:rFonts w:ascii="Times New Roman" w:hAnsi="Times New Roman"/>
          <w:sz w:val="24"/>
          <w:szCs w:val="24"/>
        </w:rPr>
        <w:t xml:space="preserve"> по введению ФГОС ООО </w:t>
      </w:r>
      <w:r w:rsidR="009F277B">
        <w:rPr>
          <w:rFonts w:ascii="Times New Roman" w:hAnsi="Times New Roman"/>
          <w:sz w:val="24"/>
          <w:szCs w:val="24"/>
        </w:rPr>
        <w:t xml:space="preserve">является коллегиальным совещательным органом. Совет </w:t>
      </w:r>
      <w:r w:rsidR="00420F9A">
        <w:rPr>
          <w:rFonts w:ascii="Times New Roman" w:hAnsi="Times New Roman"/>
          <w:sz w:val="24"/>
          <w:szCs w:val="24"/>
        </w:rPr>
        <w:t>обеспечивает координацию действий педагогического коллектива и информационное, научно-методическое, экспертное сопровождение решаемых вопросов.</w:t>
      </w:r>
    </w:p>
    <w:p w:rsidR="00420F9A" w:rsidRPr="00E927D6" w:rsidRDefault="00E927D6" w:rsidP="00E927D6">
      <w:pPr>
        <w:spacing w:after="0" w:line="240" w:lineRule="auto"/>
        <w:ind w:right="0"/>
        <w:jc w:val="both"/>
        <w:rPr>
          <w:rFonts w:ascii="Times New Roman" w:hAnsi="Times New Roman"/>
          <w:b/>
          <w:sz w:val="24"/>
          <w:szCs w:val="24"/>
        </w:rPr>
      </w:pPr>
      <w:r>
        <w:rPr>
          <w:rFonts w:ascii="Times New Roman" w:hAnsi="Times New Roman"/>
          <w:b/>
          <w:sz w:val="24"/>
          <w:szCs w:val="24"/>
        </w:rPr>
        <w:t xml:space="preserve">        </w:t>
      </w:r>
      <w:r w:rsidR="00420F9A" w:rsidRPr="00E927D6">
        <w:rPr>
          <w:rFonts w:ascii="Times New Roman" w:hAnsi="Times New Roman"/>
          <w:b/>
          <w:sz w:val="24"/>
          <w:szCs w:val="24"/>
        </w:rPr>
        <w:t>Состав координационного совета:</w:t>
      </w:r>
    </w:p>
    <w:p w:rsidR="00420F9A" w:rsidRDefault="00420F9A" w:rsidP="00E927D6">
      <w:pPr>
        <w:spacing w:after="0" w:line="240" w:lineRule="auto"/>
        <w:ind w:right="0"/>
        <w:jc w:val="both"/>
        <w:rPr>
          <w:rFonts w:ascii="Times New Roman" w:hAnsi="Times New Roman"/>
          <w:sz w:val="24"/>
          <w:szCs w:val="24"/>
        </w:rPr>
      </w:pPr>
      <w:r>
        <w:rPr>
          <w:rFonts w:ascii="Times New Roman" w:hAnsi="Times New Roman"/>
          <w:sz w:val="24"/>
          <w:szCs w:val="24"/>
        </w:rPr>
        <w:t>-представители государственно-общественного управления образования,</w:t>
      </w:r>
      <w:r w:rsidR="009F277B">
        <w:rPr>
          <w:rFonts w:ascii="Times New Roman" w:hAnsi="Times New Roman"/>
          <w:sz w:val="24"/>
          <w:szCs w:val="24"/>
        </w:rPr>
        <w:t xml:space="preserve"> </w:t>
      </w:r>
      <w:r>
        <w:rPr>
          <w:rFonts w:ascii="Times New Roman" w:hAnsi="Times New Roman"/>
          <w:sz w:val="24"/>
          <w:szCs w:val="24"/>
        </w:rPr>
        <w:t>исполнительской власти и местного самоуправления;</w:t>
      </w:r>
    </w:p>
    <w:p w:rsidR="009F277B" w:rsidRDefault="009F277B" w:rsidP="00E927D6">
      <w:pPr>
        <w:spacing w:after="0" w:line="240" w:lineRule="auto"/>
        <w:ind w:right="0"/>
        <w:jc w:val="both"/>
        <w:rPr>
          <w:rFonts w:ascii="Times New Roman" w:hAnsi="Times New Roman"/>
          <w:sz w:val="24"/>
          <w:szCs w:val="24"/>
        </w:rPr>
      </w:pPr>
      <w:r>
        <w:rPr>
          <w:rFonts w:ascii="Times New Roman" w:hAnsi="Times New Roman"/>
          <w:sz w:val="24"/>
          <w:szCs w:val="24"/>
        </w:rPr>
        <w:t>-представители образовательных и научных организаций;</w:t>
      </w:r>
    </w:p>
    <w:p w:rsidR="009F277B" w:rsidRDefault="00420F9A" w:rsidP="00E927D6">
      <w:pPr>
        <w:spacing w:after="0" w:line="240" w:lineRule="auto"/>
        <w:ind w:right="0"/>
        <w:jc w:val="both"/>
        <w:rPr>
          <w:rFonts w:ascii="Times New Roman" w:hAnsi="Times New Roman"/>
          <w:sz w:val="24"/>
          <w:szCs w:val="24"/>
        </w:rPr>
      </w:pPr>
      <w:r>
        <w:rPr>
          <w:rFonts w:ascii="Times New Roman" w:hAnsi="Times New Roman"/>
          <w:sz w:val="24"/>
          <w:szCs w:val="24"/>
        </w:rPr>
        <w:t>-</w:t>
      </w:r>
      <w:r w:rsidR="009F277B" w:rsidRPr="009F277B">
        <w:rPr>
          <w:rFonts w:ascii="Times New Roman" w:hAnsi="Times New Roman"/>
          <w:sz w:val="24"/>
          <w:szCs w:val="24"/>
        </w:rPr>
        <w:t xml:space="preserve"> </w:t>
      </w:r>
      <w:r w:rsidR="009F277B">
        <w:rPr>
          <w:rFonts w:ascii="Times New Roman" w:hAnsi="Times New Roman"/>
          <w:sz w:val="24"/>
          <w:szCs w:val="24"/>
        </w:rPr>
        <w:t>представители общественных объединений, педагогической общественности.</w:t>
      </w:r>
    </w:p>
    <w:p w:rsidR="005B4ADD" w:rsidRDefault="00D862A9" w:rsidP="005B4ADD">
      <w:pPr>
        <w:spacing w:after="0" w:line="240" w:lineRule="auto"/>
        <w:ind w:left="0" w:firstLine="0"/>
        <w:rPr>
          <w:rFonts w:ascii="Times New Roman" w:hAnsi="Times New Roman"/>
          <w:sz w:val="24"/>
          <w:szCs w:val="24"/>
        </w:rPr>
      </w:pPr>
      <w:r>
        <w:rPr>
          <w:rFonts w:ascii="Times New Roman" w:hAnsi="Times New Roman"/>
          <w:sz w:val="24"/>
          <w:szCs w:val="24"/>
        </w:rPr>
        <w:t xml:space="preserve">       </w:t>
      </w:r>
      <w:r w:rsidR="000F58F4">
        <w:rPr>
          <w:rFonts w:ascii="Times New Roman" w:hAnsi="Times New Roman"/>
          <w:sz w:val="24"/>
          <w:szCs w:val="24"/>
        </w:rPr>
        <w:t xml:space="preserve">Опыт управленческой деятельности показывает, что создаваемая государственно </w:t>
      </w:r>
      <w:proofErr w:type="gramStart"/>
      <w:r w:rsidR="000F58F4">
        <w:rPr>
          <w:rFonts w:ascii="Times New Roman" w:hAnsi="Times New Roman"/>
          <w:sz w:val="24"/>
          <w:szCs w:val="24"/>
        </w:rPr>
        <w:t>–о</w:t>
      </w:r>
      <w:proofErr w:type="gramEnd"/>
      <w:r w:rsidR="000F58F4">
        <w:rPr>
          <w:rFonts w:ascii="Times New Roman" w:hAnsi="Times New Roman"/>
          <w:sz w:val="24"/>
          <w:szCs w:val="24"/>
        </w:rPr>
        <w:t>бщественная управленческая структура оказывает существенную поддержку введению ФГОС при условии:</w:t>
      </w:r>
    </w:p>
    <w:p w:rsidR="000F58F4" w:rsidRDefault="000F58F4" w:rsidP="005B4ADD">
      <w:pPr>
        <w:spacing w:after="0" w:line="240" w:lineRule="auto"/>
        <w:ind w:left="0" w:firstLine="0"/>
        <w:rPr>
          <w:rFonts w:ascii="Times New Roman" w:hAnsi="Times New Roman"/>
          <w:sz w:val="24"/>
          <w:szCs w:val="24"/>
        </w:rPr>
      </w:pPr>
      <w:r>
        <w:rPr>
          <w:rFonts w:ascii="Times New Roman" w:hAnsi="Times New Roman"/>
          <w:sz w:val="24"/>
          <w:szCs w:val="24"/>
        </w:rPr>
        <w:t>-неформальной, заинтересованной организации работы;</w:t>
      </w:r>
    </w:p>
    <w:p w:rsidR="000F58F4" w:rsidRDefault="000F58F4" w:rsidP="005B4ADD">
      <w:pPr>
        <w:spacing w:after="0" w:line="240" w:lineRule="auto"/>
        <w:ind w:left="0" w:firstLine="0"/>
        <w:rPr>
          <w:rFonts w:ascii="Times New Roman" w:hAnsi="Times New Roman"/>
          <w:sz w:val="24"/>
          <w:szCs w:val="24"/>
        </w:rPr>
      </w:pPr>
      <w:r>
        <w:rPr>
          <w:rFonts w:ascii="Times New Roman" w:hAnsi="Times New Roman"/>
          <w:sz w:val="24"/>
          <w:szCs w:val="24"/>
        </w:rPr>
        <w:t>-включения в состав совета субъектов, оказывающих реальное влияние на принятие и выполнение решений;</w:t>
      </w:r>
    </w:p>
    <w:p w:rsidR="000F58F4" w:rsidRDefault="000F58F4" w:rsidP="005B4ADD">
      <w:pPr>
        <w:spacing w:after="0" w:line="240" w:lineRule="auto"/>
        <w:ind w:left="0" w:firstLine="0"/>
        <w:rPr>
          <w:rFonts w:ascii="Times New Roman" w:hAnsi="Times New Roman"/>
          <w:sz w:val="24"/>
          <w:szCs w:val="24"/>
        </w:rPr>
      </w:pPr>
      <w:r>
        <w:rPr>
          <w:rFonts w:ascii="Times New Roman" w:hAnsi="Times New Roman"/>
          <w:sz w:val="24"/>
          <w:szCs w:val="24"/>
        </w:rPr>
        <w:t>-организации взаимодействия с другими общественными организациями (объед</w:t>
      </w:r>
      <w:r w:rsidR="00DB3732">
        <w:rPr>
          <w:rFonts w:ascii="Times New Roman" w:hAnsi="Times New Roman"/>
          <w:sz w:val="24"/>
          <w:szCs w:val="24"/>
        </w:rPr>
        <w:t>инениями) и педагогическим коллективом образовательного учреждения.</w:t>
      </w:r>
    </w:p>
    <w:p w:rsidR="005B4ADD" w:rsidRDefault="005B4ADD" w:rsidP="005B4ADD">
      <w:pPr>
        <w:spacing w:after="0" w:line="240" w:lineRule="auto"/>
        <w:ind w:left="0" w:firstLine="0"/>
        <w:rPr>
          <w:rFonts w:ascii="Times New Roman" w:hAnsi="Times New Roman"/>
          <w:sz w:val="24"/>
          <w:szCs w:val="24"/>
        </w:rPr>
      </w:pPr>
    </w:p>
    <w:p w:rsidR="00836E75" w:rsidRDefault="00836E75" w:rsidP="005B4ADD">
      <w:pPr>
        <w:spacing w:after="0" w:line="240" w:lineRule="auto"/>
        <w:ind w:left="0" w:firstLine="0"/>
        <w:rPr>
          <w:rFonts w:ascii="Times New Roman" w:hAnsi="Times New Roman"/>
          <w:sz w:val="24"/>
          <w:szCs w:val="24"/>
        </w:rPr>
      </w:pPr>
    </w:p>
    <w:p w:rsidR="005B4ADD" w:rsidRDefault="003F0707" w:rsidP="005B4ADD">
      <w:pPr>
        <w:spacing w:after="0" w:line="240" w:lineRule="auto"/>
        <w:ind w:left="0" w:firstLine="0"/>
        <w:rPr>
          <w:rFonts w:ascii="Times New Roman" w:hAnsi="Times New Roman"/>
          <w:sz w:val="24"/>
          <w:szCs w:val="24"/>
        </w:rPr>
      </w:pPr>
      <w:r>
        <w:rPr>
          <w:rFonts w:ascii="Times New Roman" w:hAnsi="Times New Roman"/>
          <w:sz w:val="24"/>
          <w:szCs w:val="24"/>
        </w:rPr>
        <w:t xml:space="preserve">        </w:t>
      </w:r>
      <w:r w:rsidR="005B4ADD">
        <w:rPr>
          <w:rFonts w:ascii="Times New Roman" w:hAnsi="Times New Roman"/>
          <w:sz w:val="24"/>
          <w:szCs w:val="24"/>
        </w:rPr>
        <w:t>Школы России поэтапно переходят на ФГОС ООО. Документы, методические материалы, определяющие деятельность школ при переходе на новые стандарты, адресованы всем образовательным учреждениям. Однако важно учитывать особенности сельской школы, ее проблемы, достоинства и ресурсы при реализации ведущих идей стандарта.</w:t>
      </w:r>
    </w:p>
    <w:p w:rsidR="005B4ADD" w:rsidRDefault="005B4ADD" w:rsidP="005B4ADD">
      <w:pPr>
        <w:spacing w:after="0" w:line="240" w:lineRule="auto"/>
        <w:ind w:left="0" w:firstLine="0"/>
        <w:rPr>
          <w:rFonts w:ascii="Times New Roman" w:hAnsi="Times New Roman"/>
          <w:sz w:val="24"/>
          <w:szCs w:val="24"/>
        </w:rPr>
      </w:pPr>
      <w:r>
        <w:rPr>
          <w:rFonts w:ascii="Times New Roman" w:hAnsi="Times New Roman"/>
          <w:sz w:val="24"/>
          <w:szCs w:val="24"/>
        </w:rPr>
        <w:lastRenderedPageBreak/>
        <w:t xml:space="preserve">    Сельская школа  - это уникальное социально-педагогическое явление. Решая организационно-педагогические проблемы сельской школы, особенно важно обратить внимание на развитие социальных связей сельских школьников. Для этого</w:t>
      </w:r>
      <w:r w:rsidR="00D862A9">
        <w:rPr>
          <w:rFonts w:ascii="Times New Roman" w:hAnsi="Times New Roman"/>
          <w:sz w:val="24"/>
          <w:szCs w:val="24"/>
        </w:rPr>
        <w:t xml:space="preserve"> нам  педагогам</w:t>
      </w:r>
      <w:r>
        <w:rPr>
          <w:rFonts w:ascii="Times New Roman" w:hAnsi="Times New Roman"/>
          <w:sz w:val="24"/>
          <w:szCs w:val="24"/>
        </w:rPr>
        <w:t xml:space="preserve"> </w:t>
      </w:r>
      <w:r w:rsidR="00D862A9">
        <w:rPr>
          <w:rFonts w:ascii="Times New Roman" w:hAnsi="Times New Roman"/>
          <w:sz w:val="24"/>
          <w:szCs w:val="24"/>
        </w:rPr>
        <w:t>следует использова</w:t>
      </w:r>
      <w:r>
        <w:rPr>
          <w:rFonts w:ascii="Times New Roman" w:hAnsi="Times New Roman"/>
          <w:sz w:val="24"/>
          <w:szCs w:val="24"/>
        </w:rPr>
        <w:t>т</w:t>
      </w:r>
      <w:r w:rsidR="00D862A9">
        <w:rPr>
          <w:rFonts w:ascii="Times New Roman" w:hAnsi="Times New Roman"/>
          <w:sz w:val="24"/>
          <w:szCs w:val="24"/>
        </w:rPr>
        <w:t>ь</w:t>
      </w:r>
      <w:r>
        <w:rPr>
          <w:rFonts w:ascii="Times New Roman" w:hAnsi="Times New Roman"/>
          <w:sz w:val="24"/>
          <w:szCs w:val="24"/>
        </w:rPr>
        <w:t>:</w:t>
      </w:r>
    </w:p>
    <w:p w:rsidR="005B4ADD" w:rsidRDefault="005B4ADD" w:rsidP="005B4ADD">
      <w:pPr>
        <w:spacing w:after="0" w:line="240" w:lineRule="auto"/>
        <w:ind w:left="0" w:firstLine="0"/>
        <w:rPr>
          <w:rFonts w:ascii="Times New Roman" w:hAnsi="Times New Roman"/>
          <w:sz w:val="24"/>
          <w:szCs w:val="24"/>
        </w:rPr>
      </w:pPr>
      <w:r>
        <w:rPr>
          <w:rFonts w:ascii="Times New Roman" w:hAnsi="Times New Roman"/>
          <w:sz w:val="24"/>
          <w:szCs w:val="24"/>
        </w:rPr>
        <w:t>а)</w:t>
      </w:r>
      <w:r w:rsidR="00450329">
        <w:rPr>
          <w:rFonts w:ascii="Times New Roman" w:hAnsi="Times New Roman"/>
          <w:sz w:val="24"/>
          <w:szCs w:val="24"/>
        </w:rPr>
        <w:t xml:space="preserve"> </w:t>
      </w:r>
      <w:r>
        <w:rPr>
          <w:rFonts w:ascii="Times New Roman" w:hAnsi="Times New Roman"/>
          <w:sz w:val="24"/>
          <w:szCs w:val="24"/>
        </w:rPr>
        <w:t>возможности самой школы, организуя учебную и внеурочную деятельность детей в разновозрастных группах, привлекая специалистов, жителей села к проведению учебных занятий и организации воспитательных дел, ведению кружков, используя различные информационные средства;</w:t>
      </w:r>
    </w:p>
    <w:p w:rsidR="005B4ADD" w:rsidRDefault="005B4ADD" w:rsidP="005B4ADD">
      <w:pPr>
        <w:spacing w:after="0" w:line="240" w:lineRule="auto"/>
        <w:ind w:left="0" w:firstLine="0"/>
        <w:rPr>
          <w:rFonts w:ascii="Times New Roman" w:hAnsi="Times New Roman"/>
          <w:sz w:val="24"/>
          <w:szCs w:val="24"/>
        </w:rPr>
      </w:pPr>
      <w:r>
        <w:rPr>
          <w:rFonts w:ascii="Times New Roman" w:hAnsi="Times New Roman"/>
          <w:sz w:val="24"/>
          <w:szCs w:val="24"/>
        </w:rPr>
        <w:t>б) организацию разностороннего взаимодействия детей и родителей при проведении учебных занятий</w:t>
      </w:r>
      <w:r w:rsidR="00450329">
        <w:rPr>
          <w:rFonts w:ascii="Times New Roman" w:hAnsi="Times New Roman"/>
          <w:sz w:val="24"/>
          <w:szCs w:val="24"/>
        </w:rPr>
        <w:t xml:space="preserve"> и внеурочных мероприятий, выполнение семейных творческих работ</w:t>
      </w:r>
      <w:proofErr w:type="gramStart"/>
      <w:r w:rsidR="00450329">
        <w:rPr>
          <w:rFonts w:ascii="Times New Roman" w:hAnsi="Times New Roman"/>
          <w:sz w:val="24"/>
          <w:szCs w:val="24"/>
        </w:rPr>
        <w:t xml:space="preserve"> ,</w:t>
      </w:r>
      <w:proofErr w:type="gramEnd"/>
      <w:r w:rsidR="00450329">
        <w:rPr>
          <w:rFonts w:ascii="Times New Roman" w:hAnsi="Times New Roman"/>
          <w:sz w:val="24"/>
          <w:szCs w:val="24"/>
        </w:rPr>
        <w:t xml:space="preserve"> семейных проектов, семейных конкурсов, выставок семейного творчества, семейных достижений, праздников семьи, творческие и спортивные коллективы детей и родителей, стимулируя взаимодействие детей и родителей (присвоение званий «Семья года», «Самая дружная семья», «Самая творческая семья», «Спортивная семья» и т.п.;</w:t>
      </w:r>
    </w:p>
    <w:p w:rsidR="00450329" w:rsidRDefault="00450329" w:rsidP="005B4ADD">
      <w:pPr>
        <w:spacing w:after="0" w:line="240" w:lineRule="auto"/>
        <w:ind w:left="0" w:firstLine="0"/>
        <w:rPr>
          <w:rFonts w:ascii="Times New Roman" w:hAnsi="Times New Roman"/>
          <w:sz w:val="24"/>
          <w:szCs w:val="24"/>
        </w:rPr>
      </w:pPr>
      <w:r>
        <w:rPr>
          <w:rFonts w:ascii="Times New Roman" w:hAnsi="Times New Roman"/>
          <w:sz w:val="24"/>
          <w:szCs w:val="24"/>
        </w:rPr>
        <w:t>в)</w:t>
      </w:r>
      <w:r w:rsidR="003F0707">
        <w:rPr>
          <w:rFonts w:ascii="Times New Roman" w:hAnsi="Times New Roman"/>
          <w:sz w:val="24"/>
          <w:szCs w:val="24"/>
        </w:rPr>
        <w:t xml:space="preserve"> </w:t>
      </w:r>
      <w:r>
        <w:rPr>
          <w:rFonts w:ascii="Times New Roman" w:hAnsi="Times New Roman"/>
          <w:sz w:val="24"/>
          <w:szCs w:val="24"/>
        </w:rPr>
        <w:t>ресурсы внешней среды школы (природа, где можно проводить экскурсии, походы, исследования, мероприятия, в том числе с целью ее охраны, изучения и улучшения).</w:t>
      </w:r>
    </w:p>
    <w:p w:rsidR="00420F9A" w:rsidRPr="00420F9A" w:rsidRDefault="008F2A36" w:rsidP="00E927D6">
      <w:pPr>
        <w:jc w:val="both"/>
        <w:rPr>
          <w:rFonts w:ascii="Times New Roman" w:hAnsi="Times New Roman"/>
          <w:sz w:val="24"/>
          <w:szCs w:val="24"/>
        </w:rPr>
      </w:pPr>
      <w:r>
        <w:rPr>
          <w:rFonts w:ascii="Times New Roman" w:hAnsi="Times New Roman"/>
          <w:sz w:val="24"/>
          <w:szCs w:val="24"/>
        </w:rPr>
        <w:t xml:space="preserve">           Успешность реализации ФГОС в сельской школе в значительной мере зависит от того, как  будут учтены особенности и использованы ресурсы самой школы и социального окружения при организации образовательного процесса</w:t>
      </w:r>
      <w:r w:rsidR="003F0707">
        <w:rPr>
          <w:rFonts w:ascii="Times New Roman" w:hAnsi="Times New Roman"/>
          <w:sz w:val="24"/>
          <w:szCs w:val="24"/>
        </w:rPr>
        <w:t>.</w:t>
      </w:r>
    </w:p>
    <w:sectPr w:rsidR="00420F9A" w:rsidRPr="00420F9A" w:rsidSect="00C51B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DB373A"/>
    <w:rsid w:val="00000672"/>
    <w:rsid w:val="00020E73"/>
    <w:rsid w:val="000D15AE"/>
    <w:rsid w:val="000F58F4"/>
    <w:rsid w:val="0021724D"/>
    <w:rsid w:val="002563D3"/>
    <w:rsid w:val="003625E8"/>
    <w:rsid w:val="003F0707"/>
    <w:rsid w:val="004155E2"/>
    <w:rsid w:val="00420F9A"/>
    <w:rsid w:val="00450329"/>
    <w:rsid w:val="0046021D"/>
    <w:rsid w:val="004871ED"/>
    <w:rsid w:val="004E7D97"/>
    <w:rsid w:val="00517BD9"/>
    <w:rsid w:val="005B4ADD"/>
    <w:rsid w:val="006C154A"/>
    <w:rsid w:val="007506C0"/>
    <w:rsid w:val="007B2C67"/>
    <w:rsid w:val="008142E5"/>
    <w:rsid w:val="00836E75"/>
    <w:rsid w:val="008E473E"/>
    <w:rsid w:val="008F2A36"/>
    <w:rsid w:val="009F277B"/>
    <w:rsid w:val="00A01D9F"/>
    <w:rsid w:val="00C51B9D"/>
    <w:rsid w:val="00CA21E0"/>
    <w:rsid w:val="00CA7173"/>
    <w:rsid w:val="00CF018C"/>
    <w:rsid w:val="00D560D9"/>
    <w:rsid w:val="00D7398D"/>
    <w:rsid w:val="00D862A9"/>
    <w:rsid w:val="00DB3732"/>
    <w:rsid w:val="00DB373A"/>
    <w:rsid w:val="00DE4601"/>
    <w:rsid w:val="00E22CE3"/>
    <w:rsid w:val="00E927D6"/>
    <w:rsid w:val="00EA4029"/>
    <w:rsid w:val="00FE2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73A"/>
    <w:pPr>
      <w:ind w:left="215" w:right="57" w:hanging="215"/>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1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rsid w:val="00CF018C"/>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178318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B6B59-D627-4234-B3D7-C44B1F7E7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Pages>
  <Words>1617</Words>
  <Characters>9221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Буртинская </dc:creator>
  <cp:keywords/>
  <dc:description/>
  <cp:lastModifiedBy>школа</cp:lastModifiedBy>
  <cp:revision>8</cp:revision>
  <dcterms:created xsi:type="dcterms:W3CDTF">2014-01-16T13:01:00Z</dcterms:created>
  <dcterms:modified xsi:type="dcterms:W3CDTF">2016-04-01T05:38:00Z</dcterms:modified>
</cp:coreProperties>
</file>